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2F9" w:rsidRPr="00350A1A" w:rsidRDefault="001F6074" w:rsidP="00A271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50A1A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1F6074" w:rsidRPr="00350A1A" w:rsidRDefault="001F6074" w:rsidP="00A271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50A1A"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1F6074" w:rsidRPr="00350A1A" w:rsidRDefault="001F6074" w:rsidP="00A271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350A1A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Pr="00350A1A">
        <w:rPr>
          <w:rFonts w:ascii="Times New Roman" w:hAnsi="Times New Roman" w:cs="Times New Roman"/>
          <w:sz w:val="24"/>
          <w:szCs w:val="24"/>
        </w:rPr>
        <w:t xml:space="preserve"> район</w:t>
      </w:r>
    </w:p>
    <w:p w:rsidR="001F6074" w:rsidRPr="00350A1A" w:rsidRDefault="001F6074" w:rsidP="00A271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50A1A">
        <w:rPr>
          <w:rFonts w:ascii="Times New Roman" w:hAnsi="Times New Roman" w:cs="Times New Roman"/>
          <w:sz w:val="24"/>
          <w:szCs w:val="24"/>
        </w:rPr>
        <w:t>АДМИНИСТРАЦИЯ</w:t>
      </w:r>
    </w:p>
    <w:p w:rsidR="001F6074" w:rsidRPr="00350A1A" w:rsidRDefault="001F6074" w:rsidP="00A271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50A1A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1F6074" w:rsidRPr="00350A1A" w:rsidRDefault="001F6074" w:rsidP="00A80C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0A1A">
        <w:rPr>
          <w:rFonts w:ascii="Times New Roman" w:hAnsi="Times New Roman" w:cs="Times New Roman"/>
          <w:sz w:val="24"/>
          <w:szCs w:val="24"/>
        </w:rPr>
        <w:t>«</w:t>
      </w:r>
      <w:r w:rsidR="00605FCD" w:rsidRPr="00350A1A">
        <w:rPr>
          <w:rFonts w:ascii="Times New Roman" w:hAnsi="Times New Roman" w:cs="Times New Roman"/>
          <w:sz w:val="24"/>
          <w:szCs w:val="24"/>
        </w:rPr>
        <w:t xml:space="preserve">  </w:t>
      </w:r>
      <w:r w:rsidR="0032066C">
        <w:rPr>
          <w:rFonts w:ascii="Times New Roman" w:hAnsi="Times New Roman" w:cs="Times New Roman"/>
          <w:sz w:val="24"/>
          <w:szCs w:val="24"/>
        </w:rPr>
        <w:t>17</w:t>
      </w:r>
      <w:r w:rsidR="00605FCD" w:rsidRPr="00350A1A">
        <w:rPr>
          <w:rFonts w:ascii="Times New Roman" w:hAnsi="Times New Roman" w:cs="Times New Roman"/>
          <w:sz w:val="24"/>
          <w:szCs w:val="24"/>
        </w:rPr>
        <w:t xml:space="preserve">    </w:t>
      </w:r>
      <w:r w:rsidRPr="00350A1A">
        <w:rPr>
          <w:rFonts w:ascii="Times New Roman" w:hAnsi="Times New Roman" w:cs="Times New Roman"/>
          <w:sz w:val="24"/>
          <w:szCs w:val="24"/>
        </w:rPr>
        <w:t>» __</w:t>
      </w:r>
      <w:r w:rsidR="0032066C">
        <w:rPr>
          <w:rFonts w:ascii="Times New Roman" w:hAnsi="Times New Roman" w:cs="Times New Roman"/>
          <w:sz w:val="24"/>
          <w:szCs w:val="24"/>
        </w:rPr>
        <w:t>04</w:t>
      </w:r>
      <w:r w:rsidRPr="00350A1A">
        <w:rPr>
          <w:rFonts w:ascii="Times New Roman" w:hAnsi="Times New Roman" w:cs="Times New Roman"/>
          <w:sz w:val="24"/>
          <w:szCs w:val="24"/>
        </w:rPr>
        <w:t>__ 20</w:t>
      </w:r>
      <w:r w:rsidR="00605FCD" w:rsidRPr="00350A1A">
        <w:rPr>
          <w:rFonts w:ascii="Times New Roman" w:hAnsi="Times New Roman" w:cs="Times New Roman"/>
          <w:sz w:val="24"/>
          <w:szCs w:val="24"/>
        </w:rPr>
        <w:t>18</w:t>
      </w:r>
      <w:r w:rsidRPr="00350A1A">
        <w:rPr>
          <w:rFonts w:ascii="Times New Roman" w:hAnsi="Times New Roman" w:cs="Times New Roman"/>
          <w:sz w:val="24"/>
          <w:szCs w:val="24"/>
        </w:rPr>
        <w:t xml:space="preserve"> г.  № </w:t>
      </w:r>
      <w:r w:rsidR="0032066C">
        <w:rPr>
          <w:rFonts w:ascii="Times New Roman" w:hAnsi="Times New Roman" w:cs="Times New Roman"/>
          <w:sz w:val="24"/>
          <w:szCs w:val="24"/>
        </w:rPr>
        <w:t>123</w:t>
      </w:r>
      <w:r w:rsidRPr="00350A1A">
        <w:rPr>
          <w:rFonts w:ascii="Times New Roman" w:hAnsi="Times New Roman" w:cs="Times New Roman"/>
          <w:sz w:val="24"/>
          <w:szCs w:val="24"/>
        </w:rPr>
        <w:t>__</w:t>
      </w:r>
    </w:p>
    <w:p w:rsidR="001F6074" w:rsidRPr="00350A1A" w:rsidRDefault="001F6074" w:rsidP="00A80C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50A1A">
        <w:rPr>
          <w:rFonts w:ascii="Times New Roman" w:hAnsi="Times New Roman" w:cs="Times New Roman"/>
          <w:sz w:val="24"/>
          <w:szCs w:val="24"/>
        </w:rPr>
        <w:t>р.п</w:t>
      </w:r>
      <w:proofErr w:type="spellEnd"/>
      <w:r w:rsidRPr="00350A1A">
        <w:rPr>
          <w:rFonts w:ascii="Times New Roman" w:hAnsi="Times New Roman" w:cs="Times New Roman"/>
          <w:sz w:val="24"/>
          <w:szCs w:val="24"/>
        </w:rPr>
        <w:t>. Усть-Уда</w:t>
      </w:r>
    </w:p>
    <w:p w:rsidR="00A271B7" w:rsidRPr="00350A1A" w:rsidRDefault="00A271B7" w:rsidP="00A80C2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F6074" w:rsidRPr="00350A1A" w:rsidRDefault="001F6074" w:rsidP="00A271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0A1A">
        <w:rPr>
          <w:rFonts w:ascii="Times New Roman" w:hAnsi="Times New Roman" w:cs="Times New Roman"/>
          <w:b/>
          <w:sz w:val="24"/>
          <w:szCs w:val="24"/>
        </w:rPr>
        <w:t>О внесении изменений в план мероприятий  («</w:t>
      </w:r>
      <w:r w:rsidR="002D7350" w:rsidRPr="00350A1A">
        <w:rPr>
          <w:rFonts w:ascii="Times New Roman" w:hAnsi="Times New Roman" w:cs="Times New Roman"/>
          <w:b/>
          <w:sz w:val="24"/>
          <w:szCs w:val="24"/>
        </w:rPr>
        <w:t>д</w:t>
      </w:r>
      <w:r w:rsidRPr="00350A1A">
        <w:rPr>
          <w:rFonts w:ascii="Times New Roman" w:hAnsi="Times New Roman" w:cs="Times New Roman"/>
          <w:b/>
          <w:sz w:val="24"/>
          <w:szCs w:val="24"/>
        </w:rPr>
        <w:t>орожную карту»)  по повышению значений показателей доступности для инвалидов объектов и услуг в установленных сферах деятельности районного муниципального образования «</w:t>
      </w:r>
      <w:proofErr w:type="spellStart"/>
      <w:r w:rsidRPr="00350A1A">
        <w:rPr>
          <w:rFonts w:ascii="Times New Roman" w:hAnsi="Times New Roman" w:cs="Times New Roman"/>
          <w:b/>
          <w:sz w:val="24"/>
          <w:szCs w:val="24"/>
        </w:rPr>
        <w:t>Усть-Удинский</w:t>
      </w:r>
      <w:proofErr w:type="spellEnd"/>
      <w:r w:rsidRPr="00350A1A">
        <w:rPr>
          <w:rFonts w:ascii="Times New Roman" w:hAnsi="Times New Roman" w:cs="Times New Roman"/>
          <w:b/>
          <w:sz w:val="24"/>
          <w:szCs w:val="24"/>
        </w:rPr>
        <w:t xml:space="preserve"> район» на 2016-2030 годы</w:t>
      </w:r>
    </w:p>
    <w:p w:rsidR="00A271B7" w:rsidRPr="00350A1A" w:rsidRDefault="00A271B7" w:rsidP="00A271B7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1F6074" w:rsidRPr="00350A1A" w:rsidRDefault="001F6074" w:rsidP="00A271B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50A1A">
        <w:rPr>
          <w:rFonts w:ascii="Times New Roman" w:hAnsi="Times New Roman" w:cs="Times New Roman"/>
          <w:sz w:val="24"/>
          <w:szCs w:val="24"/>
        </w:rPr>
        <w:t>В соответствии с Правилами разработки</w:t>
      </w:r>
      <w:r w:rsidR="00605FCD" w:rsidRPr="00350A1A">
        <w:rPr>
          <w:rFonts w:ascii="Times New Roman" w:hAnsi="Times New Roman" w:cs="Times New Roman"/>
          <w:sz w:val="24"/>
          <w:szCs w:val="24"/>
        </w:rPr>
        <w:t xml:space="preserve"> </w:t>
      </w:r>
      <w:r w:rsidRPr="00350A1A">
        <w:rPr>
          <w:rFonts w:ascii="Times New Roman" w:hAnsi="Times New Roman" w:cs="Times New Roman"/>
          <w:sz w:val="24"/>
          <w:szCs w:val="24"/>
        </w:rPr>
        <w:t xml:space="preserve">федеральными  </w:t>
      </w:r>
      <w:r w:rsidR="00605FCD" w:rsidRPr="00350A1A">
        <w:rPr>
          <w:rFonts w:ascii="Times New Roman" w:hAnsi="Times New Roman" w:cs="Times New Roman"/>
          <w:sz w:val="24"/>
          <w:szCs w:val="24"/>
        </w:rPr>
        <w:t>органами</w:t>
      </w:r>
      <w:r w:rsidRPr="00350A1A">
        <w:rPr>
          <w:rFonts w:ascii="Times New Roman" w:hAnsi="Times New Roman" w:cs="Times New Roman"/>
          <w:sz w:val="24"/>
          <w:szCs w:val="24"/>
        </w:rPr>
        <w:t xml:space="preserve"> исполнительной власти, </w:t>
      </w:r>
      <w:r w:rsidR="00605FCD" w:rsidRPr="00350A1A">
        <w:rPr>
          <w:rFonts w:ascii="Times New Roman" w:hAnsi="Times New Roman" w:cs="Times New Roman"/>
          <w:sz w:val="24"/>
          <w:szCs w:val="24"/>
        </w:rPr>
        <w:t>органами</w:t>
      </w:r>
      <w:r w:rsidRPr="00350A1A">
        <w:rPr>
          <w:rFonts w:ascii="Times New Roman" w:hAnsi="Times New Roman" w:cs="Times New Roman"/>
          <w:sz w:val="24"/>
          <w:szCs w:val="24"/>
        </w:rPr>
        <w:t xml:space="preserve"> исполнительной власти субъектов Российской Федерации, </w:t>
      </w:r>
      <w:r w:rsidR="00605FCD" w:rsidRPr="00350A1A">
        <w:rPr>
          <w:rFonts w:ascii="Times New Roman" w:hAnsi="Times New Roman" w:cs="Times New Roman"/>
          <w:sz w:val="24"/>
          <w:szCs w:val="24"/>
        </w:rPr>
        <w:t>органами</w:t>
      </w:r>
      <w:r w:rsidRPr="00350A1A">
        <w:rPr>
          <w:rFonts w:ascii="Times New Roman" w:hAnsi="Times New Roman" w:cs="Times New Roman"/>
          <w:sz w:val="24"/>
          <w:szCs w:val="24"/>
        </w:rPr>
        <w:t xml:space="preserve"> местного самоуправления мероприятий по повышению значений показателей доступности для </w:t>
      </w:r>
      <w:r w:rsidR="00605FCD" w:rsidRPr="00350A1A">
        <w:rPr>
          <w:rFonts w:ascii="Times New Roman" w:hAnsi="Times New Roman" w:cs="Times New Roman"/>
          <w:sz w:val="24"/>
          <w:szCs w:val="24"/>
        </w:rPr>
        <w:t>инвалидов</w:t>
      </w:r>
      <w:r w:rsidRPr="00350A1A">
        <w:rPr>
          <w:rFonts w:ascii="Times New Roman" w:hAnsi="Times New Roman" w:cs="Times New Roman"/>
          <w:sz w:val="24"/>
          <w:szCs w:val="24"/>
        </w:rPr>
        <w:t xml:space="preserve"> объектов и услуг в </w:t>
      </w:r>
      <w:r w:rsidR="002D7350" w:rsidRPr="00350A1A">
        <w:rPr>
          <w:rFonts w:ascii="Times New Roman" w:hAnsi="Times New Roman" w:cs="Times New Roman"/>
          <w:sz w:val="24"/>
          <w:szCs w:val="24"/>
        </w:rPr>
        <w:t xml:space="preserve">установленных сферах деятельности, утвержденными постановлением Правительства Российской Федерации от 17 июня 2015 года № 599, руководствуясь статьями 22,45 Устава </w:t>
      </w:r>
      <w:proofErr w:type="spellStart"/>
      <w:r w:rsidR="002D7350" w:rsidRPr="00350A1A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="002D7350" w:rsidRPr="00350A1A">
        <w:rPr>
          <w:rFonts w:ascii="Times New Roman" w:hAnsi="Times New Roman" w:cs="Times New Roman"/>
          <w:sz w:val="24"/>
          <w:szCs w:val="24"/>
        </w:rPr>
        <w:t xml:space="preserve"> района, </w:t>
      </w:r>
      <w:r w:rsidR="00350A1A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proofErr w:type="spellStart"/>
      <w:r w:rsidR="00350A1A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="00350A1A">
        <w:rPr>
          <w:rFonts w:ascii="Times New Roman" w:hAnsi="Times New Roman" w:cs="Times New Roman"/>
          <w:sz w:val="24"/>
          <w:szCs w:val="24"/>
        </w:rPr>
        <w:t xml:space="preserve"> района</w:t>
      </w:r>
      <w:proofErr w:type="gramEnd"/>
    </w:p>
    <w:p w:rsidR="002D7350" w:rsidRPr="00350A1A" w:rsidRDefault="002D7350" w:rsidP="00A80C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0A1A">
        <w:rPr>
          <w:rFonts w:ascii="Times New Roman" w:hAnsi="Times New Roman" w:cs="Times New Roman"/>
          <w:sz w:val="24"/>
          <w:szCs w:val="24"/>
        </w:rPr>
        <w:t>ПОСТАНОВЛЯ</w:t>
      </w:r>
      <w:r w:rsidR="00350A1A">
        <w:rPr>
          <w:rFonts w:ascii="Times New Roman" w:hAnsi="Times New Roman" w:cs="Times New Roman"/>
          <w:sz w:val="24"/>
          <w:szCs w:val="24"/>
        </w:rPr>
        <w:t>ЕТ</w:t>
      </w:r>
      <w:r w:rsidRPr="00350A1A">
        <w:rPr>
          <w:rFonts w:ascii="Times New Roman" w:hAnsi="Times New Roman" w:cs="Times New Roman"/>
          <w:sz w:val="24"/>
          <w:szCs w:val="24"/>
        </w:rPr>
        <w:t>:</w:t>
      </w:r>
    </w:p>
    <w:p w:rsidR="002D7350" w:rsidRPr="00350A1A" w:rsidRDefault="002D7350" w:rsidP="00A271B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0A1A">
        <w:rPr>
          <w:rFonts w:ascii="Times New Roman" w:hAnsi="Times New Roman" w:cs="Times New Roman"/>
          <w:sz w:val="24"/>
          <w:szCs w:val="24"/>
        </w:rPr>
        <w:t>Внести в План мероприятий («дорожную карту») по повышению значений показателей доступности для инвалидов объектов и услуг в установленных сферах деятельности районного муниципального образования «</w:t>
      </w:r>
      <w:proofErr w:type="spellStart"/>
      <w:r w:rsidRPr="00350A1A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Pr="00350A1A">
        <w:rPr>
          <w:rFonts w:ascii="Times New Roman" w:hAnsi="Times New Roman" w:cs="Times New Roman"/>
          <w:sz w:val="24"/>
          <w:szCs w:val="24"/>
        </w:rPr>
        <w:t xml:space="preserve"> район» на 2016-2030 годы, утвержденную постановлением администрации </w:t>
      </w:r>
      <w:proofErr w:type="spellStart"/>
      <w:r w:rsidRPr="00350A1A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350A1A">
        <w:rPr>
          <w:rFonts w:ascii="Times New Roman" w:hAnsi="Times New Roman" w:cs="Times New Roman"/>
          <w:sz w:val="24"/>
          <w:szCs w:val="24"/>
        </w:rPr>
        <w:t xml:space="preserve"> района от 09.03.2016 г. № 63, изменение, изложив его в новой редакции (прилагается). </w:t>
      </w:r>
    </w:p>
    <w:p w:rsidR="002D7350" w:rsidRPr="00350A1A" w:rsidRDefault="002D7350" w:rsidP="00A271B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50A1A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350A1A">
        <w:rPr>
          <w:rFonts w:ascii="Times New Roman" w:hAnsi="Times New Roman" w:cs="Times New Roman"/>
          <w:sz w:val="24"/>
          <w:szCs w:val="24"/>
        </w:rPr>
        <w:t xml:space="preserve"> </w:t>
      </w:r>
      <w:r w:rsidR="00605FCD" w:rsidRPr="00350A1A">
        <w:rPr>
          <w:rFonts w:ascii="Times New Roman" w:hAnsi="Times New Roman" w:cs="Times New Roman"/>
          <w:sz w:val="24"/>
          <w:szCs w:val="24"/>
        </w:rPr>
        <w:t>выполнением</w:t>
      </w:r>
      <w:r w:rsidRPr="00350A1A">
        <w:rPr>
          <w:rFonts w:ascii="Times New Roman" w:hAnsi="Times New Roman" w:cs="Times New Roman"/>
          <w:sz w:val="24"/>
          <w:szCs w:val="24"/>
        </w:rPr>
        <w:t xml:space="preserve"> настоящего постановления возложить на заместителя мэра района Черных О.И.</w:t>
      </w:r>
    </w:p>
    <w:p w:rsidR="002D7350" w:rsidRPr="00350A1A" w:rsidRDefault="00605FCD" w:rsidP="00A271B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0A1A">
        <w:rPr>
          <w:rFonts w:ascii="Times New Roman" w:hAnsi="Times New Roman" w:cs="Times New Roman"/>
          <w:sz w:val="24"/>
          <w:szCs w:val="24"/>
        </w:rPr>
        <w:t xml:space="preserve">Настоящее постановление подлежит размещению на официальном сайте администрации </w:t>
      </w:r>
      <w:proofErr w:type="spellStart"/>
      <w:r w:rsidRPr="00350A1A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350A1A">
        <w:rPr>
          <w:rFonts w:ascii="Times New Roman" w:hAnsi="Times New Roman" w:cs="Times New Roman"/>
          <w:sz w:val="24"/>
          <w:szCs w:val="24"/>
        </w:rPr>
        <w:t xml:space="preserve"> района в сети Интернет.</w:t>
      </w:r>
    </w:p>
    <w:p w:rsidR="00605FCD" w:rsidRPr="00350A1A" w:rsidRDefault="00605FCD" w:rsidP="00A80C2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0A1A" w:rsidRDefault="00350A1A" w:rsidP="00A80C2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5FCD" w:rsidRPr="00350A1A" w:rsidRDefault="00605FCD" w:rsidP="00A80C2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0A1A">
        <w:rPr>
          <w:rFonts w:ascii="Times New Roman" w:hAnsi="Times New Roman" w:cs="Times New Roman"/>
          <w:sz w:val="24"/>
          <w:szCs w:val="24"/>
        </w:rPr>
        <w:t xml:space="preserve">Глава администрации </w:t>
      </w:r>
      <w:proofErr w:type="spellStart"/>
      <w:r w:rsidRPr="00350A1A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350A1A">
        <w:rPr>
          <w:rFonts w:ascii="Times New Roman" w:hAnsi="Times New Roman" w:cs="Times New Roman"/>
          <w:sz w:val="24"/>
          <w:szCs w:val="24"/>
        </w:rPr>
        <w:t xml:space="preserve"> района                  С.Н. Чемезов</w:t>
      </w:r>
    </w:p>
    <w:p w:rsidR="00605FCD" w:rsidRPr="00350A1A" w:rsidRDefault="00605FCD" w:rsidP="00A80C24">
      <w:pPr>
        <w:pStyle w:val="a3"/>
        <w:spacing w:after="0" w:line="240" w:lineRule="auto"/>
        <w:rPr>
          <w:sz w:val="24"/>
          <w:szCs w:val="24"/>
        </w:rPr>
      </w:pPr>
    </w:p>
    <w:p w:rsidR="00605FCD" w:rsidRPr="00350A1A" w:rsidRDefault="00605FCD" w:rsidP="00A80C24">
      <w:pPr>
        <w:pStyle w:val="a3"/>
        <w:spacing w:after="0" w:line="240" w:lineRule="auto"/>
        <w:rPr>
          <w:sz w:val="24"/>
          <w:szCs w:val="24"/>
        </w:rPr>
      </w:pPr>
    </w:p>
    <w:p w:rsidR="00605FCD" w:rsidRPr="00350A1A" w:rsidRDefault="00605FCD" w:rsidP="00A80C24">
      <w:pPr>
        <w:pStyle w:val="a3"/>
        <w:spacing w:after="0" w:line="240" w:lineRule="auto"/>
        <w:rPr>
          <w:sz w:val="24"/>
          <w:szCs w:val="24"/>
        </w:rPr>
      </w:pPr>
    </w:p>
    <w:p w:rsidR="00605FCD" w:rsidRPr="00350A1A" w:rsidRDefault="00605FCD" w:rsidP="00A80C24">
      <w:pPr>
        <w:pStyle w:val="a3"/>
        <w:spacing w:after="0" w:line="240" w:lineRule="auto"/>
        <w:rPr>
          <w:sz w:val="24"/>
          <w:szCs w:val="24"/>
        </w:rPr>
      </w:pPr>
    </w:p>
    <w:p w:rsidR="00605FCD" w:rsidRPr="00350A1A" w:rsidRDefault="00605FCD" w:rsidP="00A80C24">
      <w:pPr>
        <w:pStyle w:val="a3"/>
        <w:spacing w:after="0" w:line="240" w:lineRule="auto"/>
        <w:rPr>
          <w:sz w:val="24"/>
          <w:szCs w:val="24"/>
        </w:rPr>
      </w:pPr>
    </w:p>
    <w:p w:rsidR="00605FCD" w:rsidRPr="00350A1A" w:rsidRDefault="00605FCD" w:rsidP="00A80C24">
      <w:pPr>
        <w:pStyle w:val="a3"/>
        <w:spacing w:after="0" w:line="240" w:lineRule="auto"/>
        <w:rPr>
          <w:sz w:val="24"/>
          <w:szCs w:val="24"/>
        </w:rPr>
      </w:pPr>
    </w:p>
    <w:p w:rsidR="00605FCD" w:rsidRPr="00350A1A" w:rsidRDefault="00605FCD" w:rsidP="00A80C24">
      <w:pPr>
        <w:pStyle w:val="a3"/>
        <w:spacing w:after="0" w:line="240" w:lineRule="auto"/>
        <w:rPr>
          <w:sz w:val="24"/>
          <w:szCs w:val="24"/>
        </w:rPr>
      </w:pPr>
    </w:p>
    <w:p w:rsidR="00605FCD" w:rsidRPr="00350A1A" w:rsidRDefault="00605FCD" w:rsidP="00A80C24">
      <w:pPr>
        <w:pStyle w:val="a3"/>
        <w:spacing w:after="0" w:line="240" w:lineRule="auto"/>
        <w:rPr>
          <w:sz w:val="24"/>
          <w:szCs w:val="24"/>
        </w:rPr>
      </w:pPr>
    </w:p>
    <w:p w:rsidR="00605FCD" w:rsidRPr="00350A1A" w:rsidRDefault="00605FCD" w:rsidP="00A80C24">
      <w:pPr>
        <w:pStyle w:val="a3"/>
        <w:spacing w:after="0" w:line="240" w:lineRule="auto"/>
        <w:rPr>
          <w:sz w:val="24"/>
          <w:szCs w:val="24"/>
        </w:rPr>
      </w:pPr>
    </w:p>
    <w:p w:rsidR="00605FCD" w:rsidRPr="00350A1A" w:rsidRDefault="00605FCD" w:rsidP="00A80C24">
      <w:pPr>
        <w:pStyle w:val="a3"/>
        <w:spacing w:after="0" w:line="240" w:lineRule="auto"/>
        <w:rPr>
          <w:sz w:val="24"/>
          <w:szCs w:val="24"/>
        </w:rPr>
      </w:pPr>
    </w:p>
    <w:p w:rsidR="00605FCD" w:rsidRPr="00350A1A" w:rsidRDefault="00605FCD" w:rsidP="00A80C24">
      <w:pPr>
        <w:pStyle w:val="a3"/>
        <w:spacing w:after="0" w:line="240" w:lineRule="auto"/>
        <w:rPr>
          <w:sz w:val="24"/>
          <w:szCs w:val="24"/>
        </w:rPr>
      </w:pPr>
    </w:p>
    <w:p w:rsidR="00605FCD" w:rsidRDefault="00605FCD" w:rsidP="00A80C2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0A1A" w:rsidRDefault="00350A1A" w:rsidP="00A80C2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0A1A" w:rsidRDefault="00350A1A" w:rsidP="00A80C2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0A1A" w:rsidRDefault="00350A1A" w:rsidP="00A80C2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0A1A" w:rsidRDefault="00350A1A" w:rsidP="00A80C2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0A1A" w:rsidRPr="00350A1A" w:rsidRDefault="00350A1A" w:rsidP="00A80C2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271B7" w:rsidRPr="00350A1A" w:rsidRDefault="00A271B7" w:rsidP="00A80C24">
      <w:pPr>
        <w:pStyle w:val="a3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05FCD" w:rsidRPr="00350A1A" w:rsidRDefault="00605FCD" w:rsidP="00A80C24">
      <w:pPr>
        <w:pStyle w:val="a3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50A1A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605FCD" w:rsidRPr="00350A1A" w:rsidRDefault="00605FCD" w:rsidP="00A80C24">
      <w:pPr>
        <w:pStyle w:val="a3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50A1A">
        <w:rPr>
          <w:rFonts w:ascii="Times New Roman" w:hAnsi="Times New Roman" w:cs="Times New Roman"/>
          <w:sz w:val="24"/>
          <w:szCs w:val="24"/>
        </w:rPr>
        <w:t xml:space="preserve"> к постановлению администрации </w:t>
      </w:r>
    </w:p>
    <w:p w:rsidR="00605FCD" w:rsidRPr="00350A1A" w:rsidRDefault="00605FCD" w:rsidP="00A80C24">
      <w:pPr>
        <w:pStyle w:val="a3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350A1A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350A1A">
        <w:rPr>
          <w:rFonts w:ascii="Times New Roman" w:hAnsi="Times New Roman" w:cs="Times New Roman"/>
          <w:sz w:val="24"/>
          <w:szCs w:val="24"/>
        </w:rPr>
        <w:t xml:space="preserve"> района </w:t>
      </w:r>
    </w:p>
    <w:p w:rsidR="00605FCD" w:rsidRPr="00350A1A" w:rsidRDefault="0032066C" w:rsidP="00A80C24">
      <w:pPr>
        <w:pStyle w:val="a3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  17</w:t>
      </w:r>
      <w:r w:rsidR="00605FCD" w:rsidRPr="00350A1A">
        <w:rPr>
          <w:rFonts w:ascii="Times New Roman" w:hAnsi="Times New Roman" w:cs="Times New Roman"/>
          <w:sz w:val="24"/>
          <w:szCs w:val="24"/>
        </w:rPr>
        <w:t xml:space="preserve">   » __</w:t>
      </w:r>
      <w:r>
        <w:rPr>
          <w:rFonts w:ascii="Times New Roman" w:hAnsi="Times New Roman" w:cs="Times New Roman"/>
          <w:sz w:val="24"/>
          <w:szCs w:val="24"/>
        </w:rPr>
        <w:t>04</w:t>
      </w:r>
      <w:r w:rsidR="00605FCD" w:rsidRPr="00350A1A">
        <w:rPr>
          <w:rFonts w:ascii="Times New Roman" w:hAnsi="Times New Roman" w:cs="Times New Roman"/>
          <w:sz w:val="24"/>
          <w:szCs w:val="24"/>
        </w:rPr>
        <w:t xml:space="preserve">__ 2018 г. № </w:t>
      </w:r>
      <w:r>
        <w:rPr>
          <w:rFonts w:ascii="Times New Roman" w:hAnsi="Times New Roman" w:cs="Times New Roman"/>
          <w:sz w:val="24"/>
          <w:szCs w:val="24"/>
        </w:rPr>
        <w:t>123</w:t>
      </w:r>
      <w:bookmarkStart w:id="0" w:name="_GoBack"/>
      <w:bookmarkEnd w:id="0"/>
      <w:r w:rsidR="00605FCD" w:rsidRPr="00350A1A">
        <w:rPr>
          <w:rFonts w:ascii="Times New Roman" w:hAnsi="Times New Roman" w:cs="Times New Roman"/>
          <w:sz w:val="24"/>
          <w:szCs w:val="24"/>
        </w:rPr>
        <w:t>__</w:t>
      </w:r>
    </w:p>
    <w:p w:rsidR="00605FCD" w:rsidRPr="00350A1A" w:rsidRDefault="00605FCD" w:rsidP="00A80C24">
      <w:pPr>
        <w:pStyle w:val="a3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05FCD" w:rsidRPr="00350A1A" w:rsidRDefault="00605FCD" w:rsidP="00A80C24">
      <w:pPr>
        <w:pStyle w:val="a3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50A1A">
        <w:rPr>
          <w:rFonts w:ascii="Times New Roman" w:hAnsi="Times New Roman" w:cs="Times New Roman"/>
          <w:sz w:val="24"/>
          <w:szCs w:val="24"/>
        </w:rPr>
        <w:t xml:space="preserve">«Утвержден </w:t>
      </w:r>
    </w:p>
    <w:p w:rsidR="00605FCD" w:rsidRPr="00350A1A" w:rsidRDefault="00605FCD" w:rsidP="00A80C24">
      <w:pPr>
        <w:pStyle w:val="a3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50A1A"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:rsidR="00605FCD" w:rsidRPr="00350A1A" w:rsidRDefault="00605FCD" w:rsidP="00A80C24">
      <w:pPr>
        <w:pStyle w:val="a3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50A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0A1A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350A1A">
        <w:rPr>
          <w:rFonts w:ascii="Times New Roman" w:hAnsi="Times New Roman" w:cs="Times New Roman"/>
          <w:sz w:val="24"/>
          <w:szCs w:val="24"/>
        </w:rPr>
        <w:t xml:space="preserve"> района </w:t>
      </w:r>
    </w:p>
    <w:p w:rsidR="00605FCD" w:rsidRPr="00350A1A" w:rsidRDefault="00605FCD" w:rsidP="00A80C24">
      <w:pPr>
        <w:pStyle w:val="a3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50A1A">
        <w:rPr>
          <w:rFonts w:ascii="Times New Roman" w:hAnsi="Times New Roman" w:cs="Times New Roman"/>
          <w:sz w:val="24"/>
          <w:szCs w:val="24"/>
        </w:rPr>
        <w:t xml:space="preserve"> от 09.03.2016 г. № 63</w:t>
      </w:r>
      <w:r w:rsidR="00350A1A">
        <w:rPr>
          <w:rFonts w:ascii="Times New Roman" w:hAnsi="Times New Roman" w:cs="Times New Roman"/>
          <w:sz w:val="24"/>
          <w:szCs w:val="24"/>
        </w:rPr>
        <w:t>»</w:t>
      </w:r>
    </w:p>
    <w:p w:rsidR="003617F3" w:rsidRPr="00350A1A" w:rsidRDefault="003617F3" w:rsidP="00A80C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1" w:name="Par35"/>
      <w:bookmarkEnd w:id="1"/>
      <w:r w:rsidRPr="00350A1A">
        <w:rPr>
          <w:rFonts w:ascii="Times New Roman" w:hAnsi="Times New Roman"/>
          <w:b/>
          <w:sz w:val="24"/>
          <w:szCs w:val="24"/>
        </w:rPr>
        <w:t>ПЛАН МЕРОПРИЯТИЙ</w:t>
      </w:r>
    </w:p>
    <w:p w:rsidR="00350A1A" w:rsidRDefault="003617F3" w:rsidP="00A80C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0A1A">
        <w:rPr>
          <w:rFonts w:ascii="Times New Roman" w:hAnsi="Times New Roman"/>
          <w:b/>
          <w:sz w:val="24"/>
          <w:szCs w:val="24"/>
        </w:rPr>
        <w:t xml:space="preserve">(«ДОРОЖНАЯ КАРТА») ПО </w:t>
      </w:r>
      <w:r w:rsidRPr="00350A1A">
        <w:rPr>
          <w:rFonts w:ascii="Times New Roman" w:hAnsi="Times New Roman"/>
          <w:b/>
          <w:bCs/>
          <w:sz w:val="24"/>
          <w:szCs w:val="24"/>
        </w:rPr>
        <w:t xml:space="preserve">ПОВЫШЕНИЮ ЗНАЧЕНИЙ ПОКАЗАТЕЛЕЙ ДОСТУПНОСТИ ДЛЯ ИНВАЛИДОВ ОБЪЕКТОВ И УСЛУГ </w:t>
      </w:r>
      <w:r w:rsidR="00B56108" w:rsidRPr="00350A1A">
        <w:rPr>
          <w:rFonts w:ascii="Times New Roman" w:hAnsi="Times New Roman" w:cs="Times New Roman"/>
          <w:b/>
          <w:sz w:val="24"/>
          <w:szCs w:val="24"/>
        </w:rPr>
        <w:t>В УСТАНОВЛЕННЫХ СФЕРАХ ДЕЯТЕЛЬНОСТИ РАЙОННОГО МУНИЦИПАЛЬНОГО ОБРАЗОВАНИЯ «УСТЬ-УДИНСКИЙ РАЙОН»</w:t>
      </w:r>
    </w:p>
    <w:p w:rsidR="003617F3" w:rsidRPr="00350A1A" w:rsidRDefault="00B56108" w:rsidP="00A80C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50A1A">
        <w:rPr>
          <w:sz w:val="24"/>
          <w:szCs w:val="24"/>
        </w:rPr>
        <w:t xml:space="preserve"> </w:t>
      </w:r>
      <w:r w:rsidR="003617F3" w:rsidRPr="00350A1A">
        <w:rPr>
          <w:rFonts w:ascii="Times New Roman" w:hAnsi="Times New Roman"/>
          <w:b/>
          <w:bCs/>
          <w:color w:val="000000"/>
          <w:sz w:val="24"/>
          <w:szCs w:val="24"/>
        </w:rPr>
        <w:t>НА 2016 - 2030 ГОДЫ</w:t>
      </w:r>
    </w:p>
    <w:p w:rsidR="00A271B7" w:rsidRPr="00350A1A" w:rsidRDefault="00A271B7" w:rsidP="00A80C2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  <w:bookmarkStart w:id="2" w:name="Par43"/>
      <w:bookmarkEnd w:id="2"/>
    </w:p>
    <w:p w:rsidR="003617F3" w:rsidRPr="00350A1A" w:rsidRDefault="003617F3" w:rsidP="00A80C2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  <w:r w:rsidRPr="00350A1A">
        <w:rPr>
          <w:rFonts w:ascii="Times New Roman" w:hAnsi="Times New Roman"/>
          <w:sz w:val="24"/>
          <w:szCs w:val="24"/>
        </w:rPr>
        <w:t>Глава 1. ОБЩЕЕ ОПИСАНИЕ</w:t>
      </w:r>
    </w:p>
    <w:p w:rsidR="003617F3" w:rsidRPr="00350A1A" w:rsidRDefault="003617F3" w:rsidP="00A80C24">
      <w:pPr>
        <w:pStyle w:val="a4"/>
        <w:tabs>
          <w:tab w:val="left" w:pos="993"/>
        </w:tabs>
        <w:spacing w:before="0" w:beforeAutospacing="0" w:after="0" w:afterAutospacing="0"/>
        <w:jc w:val="center"/>
      </w:pPr>
    </w:p>
    <w:p w:rsidR="003617F3" w:rsidRPr="00350A1A" w:rsidRDefault="003617F3" w:rsidP="00A80C24">
      <w:pPr>
        <w:pStyle w:val="a4"/>
        <w:tabs>
          <w:tab w:val="left" w:pos="993"/>
        </w:tabs>
        <w:spacing w:before="0" w:beforeAutospacing="0" w:after="0" w:afterAutospacing="0"/>
        <w:ind w:firstLine="709"/>
        <w:jc w:val="both"/>
      </w:pPr>
      <w:r w:rsidRPr="00350A1A">
        <w:t xml:space="preserve">1. В 2012 году Российской Федерацией ратифицирована Конвенция </w:t>
      </w:r>
      <w:r w:rsidRPr="00350A1A">
        <w:br/>
        <w:t>о правах инвалидов. Государственная политика в отношении инвалидов имеет целью осуществление эффективных мер по предупреждению инвалидности, реабилитации (</w:t>
      </w:r>
      <w:proofErr w:type="spellStart"/>
      <w:r w:rsidRPr="00350A1A">
        <w:t>абилитации</w:t>
      </w:r>
      <w:proofErr w:type="spellEnd"/>
      <w:r w:rsidRPr="00350A1A">
        <w:t>), обеспечению равенства и полноправного участия инвалидов в жизни общества. В период подготовки и после ратификации указанной Конвенции уже принят ряд мер по улучшению правового и экономического положения инвалидов.</w:t>
      </w:r>
    </w:p>
    <w:p w:rsidR="003617F3" w:rsidRPr="00350A1A" w:rsidRDefault="003617F3" w:rsidP="00A80C24">
      <w:pPr>
        <w:pStyle w:val="a4"/>
        <w:tabs>
          <w:tab w:val="left" w:pos="993"/>
        </w:tabs>
        <w:spacing w:before="0" w:beforeAutospacing="0" w:after="0" w:afterAutospacing="0"/>
        <w:ind w:firstLine="709"/>
        <w:jc w:val="both"/>
      </w:pPr>
      <w:proofErr w:type="gramStart"/>
      <w:r w:rsidRPr="00350A1A">
        <w:t>В 2014 году в рамках реализации Конвенции о правах инвалидов принят Федеральный закон от 1 декабря 2014 года № 419-ФЗ «О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инвалидов» (далее – Федеральный закон № 419-ФЗ), согласно которому вводится механизм поэтапного приведения объектов  социальной, инженерной и транспортной инфраструктур (жилых, общественных и</w:t>
      </w:r>
      <w:proofErr w:type="gramEnd"/>
      <w:r w:rsidRPr="00350A1A">
        <w:t xml:space="preserve"> производственных зданий, строений и сооружений, включая те, в которых расположены физкультурно-спортивные организации, организации культуры и другие организации) в соответствие с требованиями законодательства, для чего устанавливается переходный период до 2030 года. Федеральным органам исполнительной власти, органам исполнительной власти субъектов Российской Федерации, органам местного самоуправления необходимо разработать и обеспечить реализацию планов мероприятий («дорожных карт») по повышению показателей доступности для инвалидов объектов и услуг.</w:t>
      </w:r>
    </w:p>
    <w:p w:rsidR="003617F3" w:rsidRPr="00350A1A" w:rsidRDefault="003617F3" w:rsidP="00A80C2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50A1A">
        <w:rPr>
          <w:rFonts w:ascii="Times New Roman" w:hAnsi="Times New Roman" w:cs="Times New Roman"/>
          <w:sz w:val="24"/>
          <w:szCs w:val="24"/>
        </w:rPr>
        <w:t xml:space="preserve">Настоящий План мероприятий («дорожная карта») по повышению значений показателей доступности для инвалидов объектов и услуг на 2016 - 2030 годы (далее – дорожная карта) представляет собой документ, включающий комплекс плановых взаимоувязанных показателей доступности объектов социальной, инженерной и транспортной инфраструктур и предоставляемых в них услуг в </w:t>
      </w:r>
      <w:proofErr w:type="spellStart"/>
      <w:r w:rsidRPr="00350A1A">
        <w:rPr>
          <w:rFonts w:ascii="Times New Roman" w:hAnsi="Times New Roman" w:cs="Times New Roman"/>
          <w:sz w:val="24"/>
          <w:szCs w:val="24"/>
        </w:rPr>
        <w:t>Усть-Удинском</w:t>
      </w:r>
      <w:proofErr w:type="spellEnd"/>
      <w:r w:rsidRPr="00350A1A">
        <w:rPr>
          <w:rFonts w:ascii="Times New Roman" w:hAnsi="Times New Roman" w:cs="Times New Roman"/>
          <w:sz w:val="24"/>
          <w:szCs w:val="24"/>
        </w:rPr>
        <w:t xml:space="preserve"> районе (далее – объекты и услуги в </w:t>
      </w:r>
      <w:proofErr w:type="spellStart"/>
      <w:r w:rsidRPr="00350A1A">
        <w:rPr>
          <w:rFonts w:ascii="Times New Roman" w:hAnsi="Times New Roman" w:cs="Times New Roman"/>
          <w:sz w:val="24"/>
          <w:szCs w:val="24"/>
        </w:rPr>
        <w:t>Усть-Удинском</w:t>
      </w:r>
      <w:proofErr w:type="spellEnd"/>
      <w:r w:rsidRPr="00350A1A">
        <w:rPr>
          <w:rFonts w:ascii="Times New Roman" w:hAnsi="Times New Roman" w:cs="Times New Roman"/>
          <w:sz w:val="24"/>
          <w:szCs w:val="24"/>
        </w:rPr>
        <w:t xml:space="preserve"> районе), также мероприятий по их достижению, и обеспечивающий создание</w:t>
      </w:r>
      <w:proofErr w:type="gramEnd"/>
      <w:r w:rsidRPr="00350A1A">
        <w:rPr>
          <w:rFonts w:ascii="Times New Roman" w:hAnsi="Times New Roman" w:cs="Times New Roman"/>
          <w:sz w:val="24"/>
          <w:szCs w:val="24"/>
        </w:rPr>
        <w:t xml:space="preserve"> условий доступности для инвалидов</w:t>
      </w:r>
      <w:r w:rsidRPr="00350A1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50A1A">
        <w:rPr>
          <w:rFonts w:ascii="Times New Roman" w:hAnsi="Times New Roman" w:cs="Times New Roman"/>
          <w:sz w:val="24"/>
          <w:szCs w:val="24"/>
        </w:rPr>
        <w:t xml:space="preserve">и других маломобильных групп населения (далее – МГН) объектов и услуг в </w:t>
      </w:r>
      <w:proofErr w:type="spellStart"/>
      <w:r w:rsidRPr="00350A1A">
        <w:rPr>
          <w:rFonts w:ascii="Times New Roman" w:hAnsi="Times New Roman" w:cs="Times New Roman"/>
          <w:sz w:val="24"/>
          <w:szCs w:val="24"/>
        </w:rPr>
        <w:t>Усть-Удинском</w:t>
      </w:r>
      <w:proofErr w:type="spellEnd"/>
      <w:r w:rsidRPr="00350A1A">
        <w:rPr>
          <w:rFonts w:ascii="Times New Roman" w:hAnsi="Times New Roman" w:cs="Times New Roman"/>
          <w:sz w:val="24"/>
          <w:szCs w:val="24"/>
        </w:rPr>
        <w:t xml:space="preserve"> районе</w:t>
      </w:r>
      <w:r w:rsidRPr="00350A1A">
        <w:rPr>
          <w:rFonts w:ascii="Times New Roman" w:hAnsi="Times New Roman" w:cs="Times New Roman"/>
          <w:color w:val="000000"/>
          <w:sz w:val="24"/>
          <w:szCs w:val="24"/>
        </w:rPr>
        <w:t xml:space="preserve"> в </w:t>
      </w:r>
      <w:r w:rsidR="00A271B7" w:rsidRPr="00350A1A">
        <w:rPr>
          <w:rFonts w:ascii="Times New Roman" w:hAnsi="Times New Roman" w:cs="Times New Roman"/>
          <w:color w:val="000000"/>
          <w:sz w:val="24"/>
          <w:szCs w:val="24"/>
        </w:rPr>
        <w:t xml:space="preserve">сфере </w:t>
      </w:r>
      <w:r w:rsidRPr="00350A1A">
        <w:rPr>
          <w:rFonts w:ascii="Times New Roman" w:hAnsi="Times New Roman" w:cs="Times New Roman"/>
          <w:color w:val="000000"/>
          <w:sz w:val="24"/>
          <w:szCs w:val="24"/>
        </w:rPr>
        <w:t>транспорта, культуры, физической культуры и спорта, образования, туризма, строительства (далее – приоритетные сферы жизнедеятельности)</w:t>
      </w:r>
      <w:r w:rsidRPr="00350A1A">
        <w:rPr>
          <w:rFonts w:ascii="Times New Roman" w:hAnsi="Times New Roman" w:cs="Times New Roman"/>
          <w:sz w:val="24"/>
          <w:szCs w:val="24"/>
        </w:rPr>
        <w:t>.</w:t>
      </w:r>
    </w:p>
    <w:p w:rsidR="003617F3" w:rsidRPr="00350A1A" w:rsidRDefault="003617F3" w:rsidP="00A80C24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0A1A">
        <w:rPr>
          <w:rFonts w:ascii="Times New Roman" w:hAnsi="Times New Roman" w:cs="Times New Roman"/>
          <w:sz w:val="24"/>
          <w:szCs w:val="24"/>
        </w:rPr>
        <w:t xml:space="preserve">Дорожная карта </w:t>
      </w:r>
      <w:proofErr w:type="spellStart"/>
      <w:r w:rsidRPr="00350A1A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350A1A">
        <w:rPr>
          <w:rFonts w:ascii="Times New Roman" w:hAnsi="Times New Roman" w:cs="Times New Roman"/>
          <w:sz w:val="24"/>
          <w:szCs w:val="24"/>
        </w:rPr>
        <w:t xml:space="preserve"> района разработана в соответствии </w:t>
      </w:r>
      <w:proofErr w:type="gramStart"/>
      <w:r w:rsidRPr="00350A1A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350A1A">
        <w:rPr>
          <w:rFonts w:ascii="Times New Roman" w:hAnsi="Times New Roman" w:cs="Times New Roman"/>
          <w:sz w:val="24"/>
          <w:szCs w:val="24"/>
        </w:rPr>
        <w:t>:</w:t>
      </w:r>
    </w:p>
    <w:p w:rsidR="003617F3" w:rsidRPr="00350A1A" w:rsidRDefault="003617F3" w:rsidP="00A80C24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0A1A">
        <w:rPr>
          <w:rFonts w:ascii="Times New Roman" w:hAnsi="Times New Roman" w:cs="Times New Roman"/>
          <w:sz w:val="24"/>
          <w:szCs w:val="24"/>
        </w:rPr>
        <w:t>Конвенцией о правах инвалидов;</w:t>
      </w:r>
    </w:p>
    <w:p w:rsidR="003617F3" w:rsidRPr="00350A1A" w:rsidRDefault="003617F3" w:rsidP="00A80C24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0A1A">
        <w:rPr>
          <w:rFonts w:ascii="Times New Roman" w:hAnsi="Times New Roman" w:cs="Times New Roman"/>
          <w:sz w:val="24"/>
          <w:szCs w:val="24"/>
        </w:rPr>
        <w:lastRenderedPageBreak/>
        <w:t>Федеральным законом от 24 ноября 1995 года № 181-ФЗ «О социальной защите инвалидов в Российской Федерации» (далее – Федеральный закон «О социальной защите инвалидов в Российской Федерации»);</w:t>
      </w:r>
    </w:p>
    <w:p w:rsidR="003617F3" w:rsidRPr="00350A1A" w:rsidRDefault="003617F3" w:rsidP="00A80C24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0A1A">
        <w:rPr>
          <w:rFonts w:ascii="Times New Roman" w:hAnsi="Times New Roman" w:cs="Times New Roman"/>
          <w:sz w:val="24"/>
          <w:szCs w:val="24"/>
        </w:rPr>
        <w:t>Федеральным законом № 419-ФЗ;</w:t>
      </w:r>
    </w:p>
    <w:p w:rsidR="003617F3" w:rsidRPr="00350A1A" w:rsidRDefault="003617F3" w:rsidP="00A80C24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0A1A">
        <w:rPr>
          <w:rFonts w:ascii="Times New Roman" w:hAnsi="Times New Roman"/>
          <w:sz w:val="24"/>
          <w:szCs w:val="24"/>
        </w:rPr>
        <w:t xml:space="preserve">постановлением Правительства Российской Федерации от 17 июня 2015 года № 599 «О порядке и сроках разработки федеральными органами исполнительной власти, органами исполнительной власти субъектов Российской Федерации, органами местного самоуправления мероприятий по повышению значений показателей доступности для инвалидов объектов и услуг в установленных сферах </w:t>
      </w:r>
      <w:r w:rsidRPr="00350A1A">
        <w:rPr>
          <w:rFonts w:ascii="Times New Roman" w:hAnsi="Times New Roman" w:cs="Times New Roman"/>
          <w:sz w:val="24"/>
          <w:szCs w:val="24"/>
        </w:rPr>
        <w:t>деятельности»;</w:t>
      </w:r>
    </w:p>
    <w:p w:rsidR="003617F3" w:rsidRPr="00350A1A" w:rsidRDefault="003617F3" w:rsidP="00A80C24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350A1A">
        <w:rPr>
          <w:rFonts w:ascii="Times New Roman" w:hAnsi="Times New Roman" w:cs="Times New Roman"/>
          <w:sz w:val="24"/>
          <w:szCs w:val="24"/>
        </w:rPr>
        <w:t xml:space="preserve">поручением </w:t>
      </w:r>
      <w:r w:rsidRPr="00350A1A">
        <w:rPr>
          <w:rFonts w:ascii="Times New Roman" w:hAnsi="Times New Roman"/>
          <w:sz w:val="24"/>
          <w:szCs w:val="24"/>
        </w:rPr>
        <w:t>Председателя Правительства Российской Федерации Д.А. Медведева от 12 декабря 2014 года № ДМ-П12-9175;</w:t>
      </w:r>
    </w:p>
    <w:p w:rsidR="003617F3" w:rsidRPr="00350A1A" w:rsidRDefault="003617F3" w:rsidP="00A80C24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350A1A">
        <w:rPr>
          <w:rFonts w:ascii="Times New Roman" w:hAnsi="Times New Roman"/>
          <w:sz w:val="24"/>
          <w:szCs w:val="24"/>
        </w:rPr>
        <w:t xml:space="preserve">поручением заместителя Председателя Правительства Российской Федерации О.Ю. </w:t>
      </w:r>
      <w:proofErr w:type="spellStart"/>
      <w:r w:rsidRPr="00350A1A">
        <w:rPr>
          <w:rFonts w:ascii="Times New Roman" w:hAnsi="Times New Roman"/>
          <w:sz w:val="24"/>
          <w:szCs w:val="24"/>
        </w:rPr>
        <w:t>Голодец</w:t>
      </w:r>
      <w:proofErr w:type="spellEnd"/>
      <w:r w:rsidRPr="00350A1A">
        <w:rPr>
          <w:rFonts w:ascii="Times New Roman" w:hAnsi="Times New Roman"/>
          <w:sz w:val="24"/>
          <w:szCs w:val="24"/>
        </w:rPr>
        <w:t xml:space="preserve"> от 4 февраля 2015 года № ОГ-П12-571.</w:t>
      </w:r>
    </w:p>
    <w:p w:rsidR="003617F3" w:rsidRPr="00350A1A" w:rsidRDefault="003617F3" w:rsidP="00A80C24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50A1A">
        <w:rPr>
          <w:rFonts w:ascii="Times New Roman" w:hAnsi="Times New Roman" w:cs="Times New Roman"/>
          <w:sz w:val="24"/>
          <w:szCs w:val="24"/>
        </w:rPr>
        <w:t xml:space="preserve">2. Для обеспечения беспрепятственного доступа инвалидов и других МГН к объектам и услугам в </w:t>
      </w:r>
      <w:proofErr w:type="spellStart"/>
      <w:r w:rsidR="00B56108" w:rsidRPr="00350A1A">
        <w:rPr>
          <w:rFonts w:ascii="Times New Roman" w:hAnsi="Times New Roman" w:cs="Times New Roman"/>
          <w:sz w:val="24"/>
          <w:szCs w:val="24"/>
        </w:rPr>
        <w:t>Усть-Удинском</w:t>
      </w:r>
      <w:proofErr w:type="spellEnd"/>
      <w:r w:rsidR="00B56108" w:rsidRPr="00350A1A">
        <w:rPr>
          <w:rFonts w:ascii="Times New Roman" w:hAnsi="Times New Roman" w:cs="Times New Roman"/>
          <w:sz w:val="24"/>
          <w:szCs w:val="24"/>
        </w:rPr>
        <w:t xml:space="preserve"> районе</w:t>
      </w:r>
      <w:r w:rsidRPr="00350A1A">
        <w:rPr>
          <w:rFonts w:ascii="Times New Roman" w:hAnsi="Times New Roman" w:cs="Times New Roman"/>
          <w:sz w:val="24"/>
          <w:szCs w:val="24"/>
        </w:rPr>
        <w:t xml:space="preserve"> необходимо выявить и устранить барьеры, препятствующие соблюдению условий доступности зданий, строений и сооружений и получению услуг в приоритетных сферах жизнедеятельности.</w:t>
      </w:r>
    </w:p>
    <w:p w:rsidR="003617F3" w:rsidRPr="00350A1A" w:rsidRDefault="003617F3" w:rsidP="00A80C24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350A1A">
        <w:rPr>
          <w:rFonts w:ascii="Times New Roman" w:hAnsi="Times New Roman"/>
          <w:sz w:val="24"/>
          <w:szCs w:val="24"/>
        </w:rPr>
        <w:t xml:space="preserve">В соответствии со статьей 15 Федерального закона № 419-ФЗ объекты </w:t>
      </w:r>
      <w:r w:rsidRPr="00350A1A">
        <w:rPr>
          <w:rFonts w:ascii="Times New Roman" w:hAnsi="Times New Roman" w:cs="Times New Roman"/>
          <w:sz w:val="24"/>
          <w:szCs w:val="24"/>
        </w:rPr>
        <w:t xml:space="preserve">социальной, инженерной и транспортной инфраструктур </w:t>
      </w:r>
      <w:r w:rsidRPr="00350A1A">
        <w:rPr>
          <w:rFonts w:ascii="Times New Roman" w:hAnsi="Times New Roman"/>
          <w:sz w:val="24"/>
          <w:szCs w:val="24"/>
        </w:rPr>
        <w:t xml:space="preserve">после проведения реконструкции или капитального ремонта должны полностью соответствовать требованиям по обеспечению условий доступности для инвалидов и других МГН. </w:t>
      </w:r>
    </w:p>
    <w:p w:rsidR="003617F3" w:rsidRPr="00350A1A" w:rsidRDefault="003617F3" w:rsidP="00A80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350A1A">
        <w:rPr>
          <w:rFonts w:ascii="Times New Roman" w:hAnsi="Times New Roman"/>
          <w:sz w:val="24"/>
          <w:szCs w:val="24"/>
        </w:rPr>
        <w:t>В отношении существующих объектов социальной, инженерной и транспортной инфраструктур, которые невозможно полностью приспособить с учетом потребностей инвалидов и других МГН, собственники данных объектов до их реконструкции или капитального ремонта должны принимать согласованные с одним из общественных объединений инвалидов, осуществляющих свою деятельность на территории соответствующего муниципального образования Иркутской области, меры для обеспечения доступа инвалидов и других МГН к месту предоставления услуги</w:t>
      </w:r>
      <w:proofErr w:type="gramEnd"/>
      <w:r w:rsidRPr="00350A1A">
        <w:rPr>
          <w:rFonts w:ascii="Times New Roman" w:hAnsi="Times New Roman"/>
          <w:sz w:val="24"/>
          <w:szCs w:val="24"/>
        </w:rPr>
        <w:t xml:space="preserve"> либо, когда </w:t>
      </w:r>
      <w:proofErr w:type="gramStart"/>
      <w:r w:rsidRPr="00350A1A">
        <w:rPr>
          <w:rFonts w:ascii="Times New Roman" w:hAnsi="Times New Roman"/>
          <w:sz w:val="24"/>
          <w:szCs w:val="24"/>
        </w:rPr>
        <w:t>это</w:t>
      </w:r>
      <w:proofErr w:type="gramEnd"/>
      <w:r w:rsidRPr="00350A1A">
        <w:rPr>
          <w:rFonts w:ascii="Times New Roman" w:hAnsi="Times New Roman"/>
          <w:sz w:val="24"/>
          <w:szCs w:val="24"/>
        </w:rPr>
        <w:t xml:space="preserve"> возможно, обеспечить предоставление необходимых услуг по месту жительства инвалида, других МГН или в дистанционном режиме.</w:t>
      </w:r>
    </w:p>
    <w:p w:rsidR="003617F3" w:rsidRPr="00350A1A" w:rsidRDefault="003617F3" w:rsidP="00A80C24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350A1A">
        <w:rPr>
          <w:rFonts w:ascii="Times New Roman" w:hAnsi="Times New Roman"/>
          <w:color w:val="000000"/>
          <w:sz w:val="24"/>
          <w:szCs w:val="24"/>
        </w:rPr>
        <w:t xml:space="preserve">3. Дорожная карта </w:t>
      </w:r>
      <w:proofErr w:type="spellStart"/>
      <w:r w:rsidR="00B56108" w:rsidRPr="00350A1A">
        <w:rPr>
          <w:rFonts w:ascii="Times New Roman" w:hAnsi="Times New Roman"/>
          <w:color w:val="000000"/>
          <w:sz w:val="24"/>
          <w:szCs w:val="24"/>
        </w:rPr>
        <w:t>Усть-Удинского</w:t>
      </w:r>
      <w:proofErr w:type="spellEnd"/>
      <w:r w:rsidR="00B56108" w:rsidRPr="00350A1A">
        <w:rPr>
          <w:rFonts w:ascii="Times New Roman" w:hAnsi="Times New Roman"/>
          <w:color w:val="000000"/>
          <w:sz w:val="24"/>
          <w:szCs w:val="24"/>
        </w:rPr>
        <w:t xml:space="preserve"> района</w:t>
      </w:r>
      <w:r w:rsidRPr="00350A1A">
        <w:rPr>
          <w:rFonts w:ascii="Times New Roman" w:hAnsi="Times New Roman"/>
          <w:color w:val="000000"/>
          <w:sz w:val="24"/>
          <w:szCs w:val="24"/>
        </w:rPr>
        <w:t xml:space="preserve"> предусматривает следующие направления реализации мероприятий:</w:t>
      </w:r>
    </w:p>
    <w:p w:rsidR="003617F3" w:rsidRPr="00350A1A" w:rsidRDefault="003617F3" w:rsidP="00A80C24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350A1A">
        <w:rPr>
          <w:rFonts w:ascii="Times New Roman" w:hAnsi="Times New Roman"/>
          <w:color w:val="000000"/>
          <w:sz w:val="24"/>
          <w:szCs w:val="24"/>
        </w:rPr>
        <w:t xml:space="preserve">1) повышение уровня доступности объектов и услуг в </w:t>
      </w:r>
      <w:proofErr w:type="spellStart"/>
      <w:r w:rsidR="00B56108" w:rsidRPr="00350A1A">
        <w:rPr>
          <w:rFonts w:ascii="Times New Roman" w:hAnsi="Times New Roman"/>
          <w:color w:val="000000"/>
          <w:sz w:val="24"/>
          <w:szCs w:val="24"/>
        </w:rPr>
        <w:t>Усть-Удинском</w:t>
      </w:r>
      <w:proofErr w:type="spellEnd"/>
      <w:r w:rsidR="00B56108" w:rsidRPr="00350A1A">
        <w:rPr>
          <w:rFonts w:ascii="Times New Roman" w:hAnsi="Times New Roman"/>
          <w:color w:val="000000"/>
          <w:sz w:val="24"/>
          <w:szCs w:val="24"/>
        </w:rPr>
        <w:t xml:space="preserve"> районе </w:t>
      </w:r>
      <w:r w:rsidRPr="00350A1A">
        <w:rPr>
          <w:rFonts w:ascii="Times New Roman" w:hAnsi="Times New Roman"/>
          <w:color w:val="000000"/>
          <w:sz w:val="24"/>
          <w:szCs w:val="24"/>
        </w:rPr>
        <w:t>в приоритетных сферах жизнедеятельности;</w:t>
      </w:r>
    </w:p>
    <w:p w:rsidR="003617F3" w:rsidRPr="00350A1A" w:rsidRDefault="003617F3" w:rsidP="00A80C24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350A1A">
        <w:rPr>
          <w:rFonts w:ascii="Times New Roman" w:hAnsi="Times New Roman"/>
          <w:color w:val="000000"/>
          <w:sz w:val="24"/>
          <w:szCs w:val="24"/>
        </w:rPr>
        <w:t>2) информационно-методическое и кадровое обеспечение системы реабилитации (</w:t>
      </w:r>
      <w:proofErr w:type="spellStart"/>
      <w:r w:rsidRPr="00350A1A">
        <w:rPr>
          <w:rFonts w:ascii="Times New Roman" w:hAnsi="Times New Roman"/>
          <w:color w:val="000000"/>
          <w:sz w:val="24"/>
          <w:szCs w:val="24"/>
        </w:rPr>
        <w:t>абилитации</w:t>
      </w:r>
      <w:proofErr w:type="spellEnd"/>
      <w:r w:rsidRPr="00350A1A">
        <w:rPr>
          <w:rFonts w:ascii="Times New Roman" w:hAnsi="Times New Roman"/>
          <w:color w:val="000000"/>
          <w:sz w:val="24"/>
          <w:szCs w:val="24"/>
        </w:rPr>
        <w:t>) и социальной интеграции инвалидов</w:t>
      </w:r>
      <w:r w:rsidRPr="00350A1A">
        <w:rPr>
          <w:rFonts w:ascii="Times New Roman" w:hAnsi="Times New Roman"/>
          <w:sz w:val="24"/>
          <w:szCs w:val="24"/>
        </w:rPr>
        <w:t xml:space="preserve"> и других МГН</w:t>
      </w:r>
      <w:r w:rsidRPr="00350A1A">
        <w:rPr>
          <w:rFonts w:ascii="Times New Roman" w:hAnsi="Times New Roman"/>
          <w:color w:val="000000"/>
          <w:sz w:val="24"/>
          <w:szCs w:val="24"/>
        </w:rPr>
        <w:t xml:space="preserve"> в </w:t>
      </w:r>
      <w:proofErr w:type="spellStart"/>
      <w:r w:rsidR="00B56108" w:rsidRPr="00350A1A">
        <w:rPr>
          <w:rFonts w:ascii="Times New Roman" w:hAnsi="Times New Roman"/>
          <w:color w:val="000000"/>
          <w:sz w:val="24"/>
          <w:szCs w:val="24"/>
        </w:rPr>
        <w:t>Усть-Удинском</w:t>
      </w:r>
      <w:proofErr w:type="spellEnd"/>
      <w:r w:rsidR="00B56108" w:rsidRPr="00350A1A">
        <w:rPr>
          <w:rFonts w:ascii="Times New Roman" w:hAnsi="Times New Roman"/>
          <w:color w:val="000000"/>
          <w:sz w:val="24"/>
          <w:szCs w:val="24"/>
        </w:rPr>
        <w:t xml:space="preserve"> районе</w:t>
      </w:r>
      <w:r w:rsidRPr="00350A1A">
        <w:rPr>
          <w:rFonts w:ascii="Times New Roman" w:hAnsi="Times New Roman"/>
          <w:color w:val="000000"/>
          <w:sz w:val="24"/>
          <w:szCs w:val="24"/>
        </w:rPr>
        <w:t>;</w:t>
      </w:r>
    </w:p>
    <w:p w:rsidR="003617F3" w:rsidRPr="00350A1A" w:rsidRDefault="003617F3" w:rsidP="00A80C24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350A1A">
        <w:rPr>
          <w:rFonts w:ascii="Times New Roman" w:hAnsi="Times New Roman"/>
          <w:color w:val="000000"/>
          <w:sz w:val="24"/>
          <w:szCs w:val="24"/>
        </w:rPr>
        <w:t>3) внесение изменений в администрати</w:t>
      </w:r>
      <w:r w:rsidR="00B56108" w:rsidRPr="00350A1A">
        <w:rPr>
          <w:rFonts w:ascii="Times New Roman" w:hAnsi="Times New Roman"/>
          <w:color w:val="000000"/>
          <w:sz w:val="24"/>
          <w:szCs w:val="24"/>
        </w:rPr>
        <w:t xml:space="preserve">вные регламенты предоставления муниципальных </w:t>
      </w:r>
      <w:r w:rsidRPr="00350A1A">
        <w:rPr>
          <w:rFonts w:ascii="Times New Roman" w:hAnsi="Times New Roman"/>
          <w:color w:val="000000"/>
          <w:sz w:val="24"/>
          <w:szCs w:val="24"/>
        </w:rPr>
        <w:t>услуг в соответствии с требованиями к обеспечению условий их доступности для инвалидов и других МГН;</w:t>
      </w:r>
    </w:p>
    <w:p w:rsidR="003617F3" w:rsidRPr="00350A1A" w:rsidRDefault="003617F3" w:rsidP="00A80C24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350A1A">
        <w:rPr>
          <w:rFonts w:ascii="Times New Roman" w:hAnsi="Times New Roman"/>
          <w:color w:val="000000"/>
          <w:sz w:val="24"/>
          <w:szCs w:val="24"/>
        </w:rPr>
        <w:t xml:space="preserve">4) </w:t>
      </w:r>
      <w:r w:rsidRPr="00350A1A">
        <w:rPr>
          <w:rFonts w:ascii="Times New Roman" w:hAnsi="Times New Roman"/>
          <w:sz w:val="24"/>
          <w:szCs w:val="24"/>
        </w:rPr>
        <w:t xml:space="preserve">инструктирование или обучение специалистов, работающих с инвалидами и другими МГН, по вопросам, связанным с обеспечением доступности для них объектов и услуг </w:t>
      </w:r>
      <w:r w:rsidRPr="00350A1A">
        <w:rPr>
          <w:rFonts w:ascii="Times New Roman" w:hAnsi="Times New Roman"/>
          <w:color w:val="000000"/>
          <w:sz w:val="24"/>
          <w:szCs w:val="24"/>
        </w:rPr>
        <w:t xml:space="preserve">в </w:t>
      </w:r>
      <w:proofErr w:type="spellStart"/>
      <w:r w:rsidR="00B56108" w:rsidRPr="00350A1A">
        <w:rPr>
          <w:rFonts w:ascii="Times New Roman" w:hAnsi="Times New Roman"/>
          <w:color w:val="000000"/>
          <w:sz w:val="24"/>
          <w:szCs w:val="24"/>
        </w:rPr>
        <w:t>Усть-Удинском</w:t>
      </w:r>
      <w:proofErr w:type="spellEnd"/>
      <w:r w:rsidR="00B56108" w:rsidRPr="00350A1A">
        <w:rPr>
          <w:rFonts w:ascii="Times New Roman" w:hAnsi="Times New Roman"/>
          <w:color w:val="000000"/>
          <w:sz w:val="24"/>
          <w:szCs w:val="24"/>
        </w:rPr>
        <w:t xml:space="preserve"> районе</w:t>
      </w:r>
      <w:r w:rsidRPr="00350A1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50A1A">
        <w:rPr>
          <w:rFonts w:ascii="Times New Roman" w:hAnsi="Times New Roman"/>
          <w:sz w:val="24"/>
          <w:szCs w:val="24"/>
        </w:rPr>
        <w:t>в соответствии с законодательством.</w:t>
      </w:r>
      <w:r w:rsidRPr="00350A1A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3617F3" w:rsidRPr="00350A1A" w:rsidRDefault="003617F3" w:rsidP="00A80C24">
      <w:pPr>
        <w:widowControl w:val="0"/>
        <w:tabs>
          <w:tab w:val="num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0A1A">
        <w:rPr>
          <w:rFonts w:ascii="Times New Roman" w:hAnsi="Times New Roman"/>
          <w:sz w:val="24"/>
          <w:szCs w:val="24"/>
        </w:rPr>
        <w:t xml:space="preserve">4. Проблемы, сложившиеся в приоритетных сферах жизнедеятельности инвалидов и других МГН в </w:t>
      </w:r>
      <w:proofErr w:type="spellStart"/>
      <w:r w:rsidR="00B56108" w:rsidRPr="00350A1A">
        <w:rPr>
          <w:rFonts w:ascii="Times New Roman" w:hAnsi="Times New Roman"/>
          <w:sz w:val="24"/>
          <w:szCs w:val="24"/>
        </w:rPr>
        <w:t>Усть-Удинском</w:t>
      </w:r>
      <w:proofErr w:type="spellEnd"/>
      <w:r w:rsidR="00B56108" w:rsidRPr="00350A1A">
        <w:rPr>
          <w:rFonts w:ascii="Times New Roman" w:hAnsi="Times New Roman"/>
          <w:sz w:val="24"/>
          <w:szCs w:val="24"/>
        </w:rPr>
        <w:t xml:space="preserve"> районе</w:t>
      </w:r>
      <w:r w:rsidRPr="00350A1A">
        <w:rPr>
          <w:rFonts w:ascii="Times New Roman" w:hAnsi="Times New Roman"/>
          <w:sz w:val="24"/>
          <w:szCs w:val="24"/>
        </w:rPr>
        <w:t xml:space="preserve">, в том числе наличие барьеров, препятствующих получению ими услуг наравне с другими гражданами, отсутствие достаточной информации о доступности для инвалидов и других МГН объектов и услуг </w:t>
      </w:r>
      <w:r w:rsidRPr="00350A1A">
        <w:rPr>
          <w:rFonts w:ascii="Times New Roman" w:hAnsi="Times New Roman"/>
          <w:color w:val="000000"/>
          <w:sz w:val="24"/>
          <w:szCs w:val="24"/>
        </w:rPr>
        <w:t xml:space="preserve">в </w:t>
      </w:r>
      <w:proofErr w:type="spellStart"/>
      <w:r w:rsidR="00B56108" w:rsidRPr="00350A1A">
        <w:rPr>
          <w:rFonts w:ascii="Times New Roman" w:hAnsi="Times New Roman"/>
          <w:color w:val="000000"/>
          <w:sz w:val="24"/>
          <w:szCs w:val="24"/>
        </w:rPr>
        <w:t>Усть-Удинском</w:t>
      </w:r>
      <w:proofErr w:type="spellEnd"/>
      <w:r w:rsidR="00B56108" w:rsidRPr="00350A1A">
        <w:rPr>
          <w:rFonts w:ascii="Times New Roman" w:hAnsi="Times New Roman"/>
          <w:color w:val="000000"/>
          <w:sz w:val="24"/>
          <w:szCs w:val="24"/>
        </w:rPr>
        <w:t xml:space="preserve"> районе</w:t>
      </w:r>
      <w:r w:rsidRPr="00350A1A">
        <w:rPr>
          <w:rFonts w:ascii="Times New Roman" w:hAnsi="Times New Roman"/>
          <w:sz w:val="24"/>
          <w:szCs w:val="24"/>
        </w:rPr>
        <w:t xml:space="preserve">, наличие социальной </w:t>
      </w:r>
      <w:r w:rsidRPr="00350A1A">
        <w:rPr>
          <w:rFonts w:ascii="Times New Roman" w:hAnsi="Times New Roman"/>
          <w:color w:val="000000"/>
          <w:sz w:val="24"/>
          <w:szCs w:val="24"/>
        </w:rPr>
        <w:t>разобщенности в обществе</w:t>
      </w:r>
      <w:r w:rsidRPr="00350A1A">
        <w:rPr>
          <w:rFonts w:ascii="Times New Roman" w:hAnsi="Times New Roman"/>
          <w:sz w:val="24"/>
          <w:szCs w:val="24"/>
        </w:rPr>
        <w:t xml:space="preserve"> обусловлены следующими обстоятельствами.</w:t>
      </w:r>
    </w:p>
    <w:p w:rsidR="003617F3" w:rsidRPr="00350A1A" w:rsidRDefault="003617F3" w:rsidP="00A80C24">
      <w:pPr>
        <w:pStyle w:val="ConsPlusNormal"/>
        <w:tabs>
          <w:tab w:val="num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0A1A">
        <w:rPr>
          <w:rFonts w:ascii="Times New Roman" w:hAnsi="Times New Roman" w:cs="Times New Roman"/>
          <w:sz w:val="24"/>
          <w:szCs w:val="24"/>
        </w:rPr>
        <w:t>Доля инвалидов среди населения Иркутской области, в частности, среди населения трудоспособного и пенсионного возраста, ежегодно увеличивается.</w:t>
      </w:r>
    </w:p>
    <w:p w:rsidR="00350A1A" w:rsidRPr="00350A1A" w:rsidRDefault="00350A1A" w:rsidP="00350A1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50A1A">
        <w:rPr>
          <w:rFonts w:ascii="Times New Roman" w:hAnsi="Times New Roman" w:cs="Times New Roman"/>
          <w:sz w:val="24"/>
          <w:szCs w:val="24"/>
        </w:rPr>
        <w:lastRenderedPageBreak/>
        <w:t xml:space="preserve">На территории </w:t>
      </w:r>
      <w:proofErr w:type="spellStart"/>
      <w:r w:rsidRPr="00350A1A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350A1A">
        <w:rPr>
          <w:rFonts w:ascii="Times New Roman" w:hAnsi="Times New Roman" w:cs="Times New Roman"/>
          <w:sz w:val="24"/>
          <w:szCs w:val="24"/>
        </w:rPr>
        <w:t xml:space="preserve"> района проживает 1381 инвалид, в том числе 105 детей-инвалидов в возрасте до 18 лет. В ОГКУ «Управление социальной защиты населения по </w:t>
      </w:r>
      <w:proofErr w:type="spellStart"/>
      <w:r w:rsidRPr="00350A1A">
        <w:rPr>
          <w:rFonts w:ascii="Times New Roman" w:hAnsi="Times New Roman" w:cs="Times New Roman"/>
          <w:sz w:val="24"/>
          <w:szCs w:val="24"/>
        </w:rPr>
        <w:t>Усть-Удинскому</w:t>
      </w:r>
      <w:proofErr w:type="spellEnd"/>
      <w:r w:rsidRPr="00350A1A">
        <w:rPr>
          <w:rFonts w:ascii="Times New Roman" w:hAnsi="Times New Roman" w:cs="Times New Roman"/>
          <w:sz w:val="24"/>
          <w:szCs w:val="24"/>
        </w:rPr>
        <w:t xml:space="preserve"> району» на 01.01.2016г. на учете состоят: 28 инвалидов, передвигающихся на колясках, 12 инвалидов с нарушением слуха,  28 человек имеют ограничения по зрению.</w:t>
      </w:r>
    </w:p>
    <w:p w:rsidR="003617F3" w:rsidRPr="00350A1A" w:rsidRDefault="00B56108" w:rsidP="00A80C2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0A1A">
        <w:rPr>
          <w:rFonts w:ascii="Times New Roman" w:hAnsi="Times New Roman"/>
          <w:sz w:val="24"/>
          <w:szCs w:val="24"/>
        </w:rPr>
        <w:t>Не все д</w:t>
      </w:r>
      <w:r w:rsidR="003617F3" w:rsidRPr="00350A1A">
        <w:rPr>
          <w:rFonts w:ascii="Times New Roman" w:hAnsi="Times New Roman"/>
          <w:sz w:val="24"/>
          <w:szCs w:val="24"/>
        </w:rPr>
        <w:t>ействующие объекты обеспечен</w:t>
      </w:r>
      <w:r w:rsidRPr="00350A1A">
        <w:rPr>
          <w:rFonts w:ascii="Times New Roman" w:hAnsi="Times New Roman"/>
          <w:sz w:val="24"/>
          <w:szCs w:val="24"/>
        </w:rPr>
        <w:t>ы</w:t>
      </w:r>
      <w:r w:rsidR="003617F3" w:rsidRPr="00350A1A">
        <w:rPr>
          <w:rFonts w:ascii="Times New Roman" w:hAnsi="Times New Roman"/>
          <w:sz w:val="24"/>
          <w:szCs w:val="24"/>
        </w:rPr>
        <w:t xml:space="preserve"> беспрепятственн</w:t>
      </w:r>
      <w:r w:rsidR="00896C4C" w:rsidRPr="00350A1A">
        <w:rPr>
          <w:rFonts w:ascii="Times New Roman" w:hAnsi="Times New Roman"/>
          <w:sz w:val="24"/>
          <w:szCs w:val="24"/>
        </w:rPr>
        <w:t>ым</w:t>
      </w:r>
      <w:r w:rsidR="003617F3" w:rsidRPr="00350A1A">
        <w:rPr>
          <w:rFonts w:ascii="Times New Roman" w:hAnsi="Times New Roman"/>
          <w:sz w:val="24"/>
          <w:szCs w:val="24"/>
        </w:rPr>
        <w:t xml:space="preserve"> доступ</w:t>
      </w:r>
      <w:r w:rsidR="00896C4C" w:rsidRPr="00350A1A">
        <w:rPr>
          <w:rFonts w:ascii="Times New Roman" w:hAnsi="Times New Roman"/>
          <w:sz w:val="24"/>
          <w:szCs w:val="24"/>
        </w:rPr>
        <w:t>ом</w:t>
      </w:r>
      <w:r w:rsidR="003617F3" w:rsidRPr="00350A1A">
        <w:rPr>
          <w:rFonts w:ascii="Times New Roman" w:hAnsi="Times New Roman"/>
          <w:sz w:val="24"/>
          <w:szCs w:val="24"/>
        </w:rPr>
        <w:t xml:space="preserve"> для инвалидов и других МГН к объектам и услугам в </w:t>
      </w:r>
      <w:proofErr w:type="spellStart"/>
      <w:r w:rsidR="00896C4C" w:rsidRPr="00350A1A">
        <w:rPr>
          <w:rFonts w:ascii="Times New Roman" w:hAnsi="Times New Roman"/>
          <w:sz w:val="24"/>
          <w:szCs w:val="24"/>
        </w:rPr>
        <w:t>Усть-Удинском</w:t>
      </w:r>
      <w:proofErr w:type="spellEnd"/>
      <w:r w:rsidR="00896C4C" w:rsidRPr="00350A1A">
        <w:rPr>
          <w:rFonts w:ascii="Times New Roman" w:hAnsi="Times New Roman"/>
          <w:sz w:val="24"/>
          <w:szCs w:val="24"/>
        </w:rPr>
        <w:t xml:space="preserve"> районе </w:t>
      </w:r>
      <w:r w:rsidR="003617F3" w:rsidRPr="00350A1A">
        <w:rPr>
          <w:rFonts w:ascii="Times New Roman" w:hAnsi="Times New Roman"/>
          <w:sz w:val="24"/>
          <w:szCs w:val="24"/>
        </w:rPr>
        <w:t xml:space="preserve">Ряд объектов не в полном объеме оборудован специальными приспособлениями, подъемниками, пандусами, облегчающими прохождение инвалидов и других МГН в здания, что может повлечь за собой ограничения в получении предоставляемых в них услуг. </w:t>
      </w:r>
    </w:p>
    <w:p w:rsidR="003617F3" w:rsidRPr="00350A1A" w:rsidRDefault="003617F3" w:rsidP="00A80C2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0A1A">
        <w:rPr>
          <w:rFonts w:ascii="Times New Roman" w:hAnsi="Times New Roman" w:cs="Times New Roman"/>
          <w:sz w:val="24"/>
          <w:szCs w:val="24"/>
        </w:rPr>
        <w:t xml:space="preserve">Реализация мероприятий дорожной карты </w:t>
      </w:r>
      <w:proofErr w:type="spellStart"/>
      <w:r w:rsidR="00896C4C" w:rsidRPr="00350A1A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="00896C4C" w:rsidRPr="00350A1A">
        <w:rPr>
          <w:rFonts w:ascii="Times New Roman" w:hAnsi="Times New Roman" w:cs="Times New Roman"/>
          <w:sz w:val="24"/>
          <w:szCs w:val="24"/>
        </w:rPr>
        <w:t xml:space="preserve"> района</w:t>
      </w:r>
      <w:r w:rsidRPr="00350A1A">
        <w:rPr>
          <w:rFonts w:ascii="Times New Roman" w:hAnsi="Times New Roman" w:cs="Times New Roman"/>
          <w:sz w:val="24"/>
          <w:szCs w:val="24"/>
        </w:rPr>
        <w:t xml:space="preserve"> позволит создать условия и возможность получения услуг инвалидами и другими МГН в приоритетных сферах жизнедеятельности, в том числе за счет расширения материально-технической базы и адаптации зданий, строений и сооружений в соответствии с требованиями законодательства. </w:t>
      </w:r>
    </w:p>
    <w:p w:rsidR="003617F3" w:rsidRPr="00350A1A" w:rsidRDefault="003617F3" w:rsidP="00A80C2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0A1A">
        <w:rPr>
          <w:rFonts w:ascii="Times New Roman" w:hAnsi="Times New Roman" w:cs="Times New Roman"/>
          <w:sz w:val="24"/>
          <w:szCs w:val="24"/>
        </w:rPr>
        <w:t>Для формирования доступной среды жизнедеят</w:t>
      </w:r>
      <w:r w:rsidR="00896C4C" w:rsidRPr="00350A1A">
        <w:rPr>
          <w:rFonts w:ascii="Times New Roman" w:hAnsi="Times New Roman" w:cs="Times New Roman"/>
          <w:sz w:val="24"/>
          <w:szCs w:val="24"/>
        </w:rPr>
        <w:t>ельности инвалидов и других МГН</w:t>
      </w:r>
      <w:r w:rsidRPr="00350A1A">
        <w:rPr>
          <w:rFonts w:ascii="Times New Roman" w:hAnsi="Times New Roman" w:cs="Times New Roman"/>
          <w:sz w:val="24"/>
          <w:szCs w:val="24"/>
        </w:rPr>
        <w:t>, в первую очередь, необходимо точно и объективно оценить ситуацию, определить приоритеты, последовательность действий и объем финансовых ресурсов, необходимых для решения проблемы.</w:t>
      </w:r>
    </w:p>
    <w:p w:rsidR="003617F3" w:rsidRPr="00350A1A" w:rsidRDefault="003617F3" w:rsidP="00A80C2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0A1A">
        <w:rPr>
          <w:rFonts w:ascii="Times New Roman" w:hAnsi="Times New Roman" w:cs="Times New Roman"/>
          <w:sz w:val="24"/>
          <w:szCs w:val="24"/>
        </w:rPr>
        <w:t xml:space="preserve">Таким образом, решение </w:t>
      </w:r>
      <w:proofErr w:type="gramStart"/>
      <w:r w:rsidRPr="00350A1A">
        <w:rPr>
          <w:rFonts w:ascii="Times New Roman" w:hAnsi="Times New Roman" w:cs="Times New Roman"/>
          <w:sz w:val="24"/>
          <w:szCs w:val="24"/>
        </w:rPr>
        <w:t>проблемы формирования доступной среды жизнедеятельности инвалидов</w:t>
      </w:r>
      <w:proofErr w:type="gramEnd"/>
      <w:r w:rsidRPr="00350A1A">
        <w:rPr>
          <w:rFonts w:ascii="Times New Roman" w:hAnsi="Times New Roman" w:cs="Times New Roman"/>
          <w:sz w:val="24"/>
          <w:szCs w:val="24"/>
        </w:rPr>
        <w:t xml:space="preserve"> и других МГН в </w:t>
      </w:r>
      <w:proofErr w:type="spellStart"/>
      <w:r w:rsidR="00896C4C" w:rsidRPr="00350A1A">
        <w:rPr>
          <w:rFonts w:ascii="Times New Roman" w:hAnsi="Times New Roman" w:cs="Times New Roman"/>
          <w:sz w:val="24"/>
          <w:szCs w:val="24"/>
        </w:rPr>
        <w:t>Усть-Удинском</w:t>
      </w:r>
      <w:proofErr w:type="spellEnd"/>
      <w:r w:rsidR="00896C4C" w:rsidRPr="00350A1A">
        <w:rPr>
          <w:rFonts w:ascii="Times New Roman" w:hAnsi="Times New Roman" w:cs="Times New Roman"/>
          <w:sz w:val="24"/>
          <w:szCs w:val="24"/>
        </w:rPr>
        <w:t xml:space="preserve"> районе</w:t>
      </w:r>
      <w:r w:rsidRPr="00350A1A">
        <w:rPr>
          <w:rFonts w:ascii="Times New Roman" w:hAnsi="Times New Roman" w:cs="Times New Roman"/>
          <w:sz w:val="24"/>
          <w:szCs w:val="24"/>
        </w:rPr>
        <w:t xml:space="preserve"> требует реализацию мероприятий дорожной карты,</w:t>
      </w:r>
      <w:r w:rsidR="00896C4C" w:rsidRPr="00350A1A">
        <w:rPr>
          <w:rFonts w:ascii="Times New Roman" w:hAnsi="Times New Roman" w:cs="Times New Roman"/>
          <w:sz w:val="24"/>
          <w:szCs w:val="24"/>
        </w:rPr>
        <w:t xml:space="preserve"> </w:t>
      </w:r>
      <w:r w:rsidRPr="00350A1A">
        <w:rPr>
          <w:rFonts w:ascii="Times New Roman" w:hAnsi="Times New Roman" w:cs="Times New Roman"/>
          <w:sz w:val="24"/>
          <w:szCs w:val="24"/>
        </w:rPr>
        <w:t>а также консолидацию усилий</w:t>
      </w:r>
      <w:r w:rsidR="00896C4C" w:rsidRPr="00350A1A">
        <w:rPr>
          <w:rFonts w:ascii="Times New Roman" w:hAnsi="Times New Roman" w:cs="Times New Roman"/>
          <w:sz w:val="24"/>
          <w:szCs w:val="24"/>
        </w:rPr>
        <w:t xml:space="preserve"> органов государственной власти</w:t>
      </w:r>
      <w:r w:rsidRPr="00350A1A">
        <w:rPr>
          <w:rFonts w:ascii="Times New Roman" w:hAnsi="Times New Roman" w:cs="Times New Roman"/>
          <w:sz w:val="24"/>
          <w:szCs w:val="24"/>
        </w:rPr>
        <w:t>, органов местного самоуправ</w:t>
      </w:r>
      <w:r w:rsidR="00896C4C" w:rsidRPr="00350A1A">
        <w:rPr>
          <w:rFonts w:ascii="Times New Roman" w:hAnsi="Times New Roman" w:cs="Times New Roman"/>
          <w:sz w:val="24"/>
          <w:szCs w:val="24"/>
        </w:rPr>
        <w:t>ления муниципальных образований</w:t>
      </w:r>
      <w:r w:rsidRPr="00350A1A">
        <w:rPr>
          <w:rFonts w:ascii="Times New Roman" w:hAnsi="Times New Roman" w:cs="Times New Roman"/>
          <w:sz w:val="24"/>
          <w:szCs w:val="24"/>
        </w:rPr>
        <w:t>, общественных и других организаций независимо от организационно-правовой формы и формы собственности.</w:t>
      </w:r>
    </w:p>
    <w:p w:rsidR="003617F3" w:rsidRPr="00350A1A" w:rsidRDefault="003617F3" w:rsidP="00A80C2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350A1A" w:rsidRDefault="003617F3" w:rsidP="00A80C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50A1A">
        <w:rPr>
          <w:rFonts w:ascii="Times New Roman" w:hAnsi="Times New Roman"/>
          <w:sz w:val="24"/>
          <w:szCs w:val="24"/>
        </w:rPr>
        <w:t xml:space="preserve">Глава 2. ЦЕЛИ РЕАЛИЗАЦИИ ДОРОЖНОЙ КАРТЫ </w:t>
      </w:r>
    </w:p>
    <w:p w:rsidR="00350A1A" w:rsidRDefault="00350A1A" w:rsidP="00A80C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617F3" w:rsidRPr="00350A1A" w:rsidRDefault="003617F3" w:rsidP="00A80C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50A1A">
        <w:rPr>
          <w:rFonts w:ascii="Times New Roman" w:hAnsi="Times New Roman"/>
          <w:sz w:val="24"/>
          <w:szCs w:val="24"/>
        </w:rPr>
        <w:t>5. Целями реализации дорожной карты являются:</w:t>
      </w:r>
    </w:p>
    <w:p w:rsidR="003617F3" w:rsidRPr="00350A1A" w:rsidRDefault="003617F3" w:rsidP="00A80C24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0A1A">
        <w:rPr>
          <w:rFonts w:ascii="Times New Roman" w:hAnsi="Times New Roman" w:cs="Times New Roman"/>
          <w:sz w:val="24"/>
          <w:szCs w:val="24"/>
        </w:rPr>
        <w:t xml:space="preserve">1) обеспечение к 2030 году доступности для инвалидов и других МГН объектов и услуг в </w:t>
      </w:r>
      <w:proofErr w:type="spellStart"/>
      <w:r w:rsidR="00896C4C" w:rsidRPr="00350A1A">
        <w:rPr>
          <w:rFonts w:ascii="Times New Roman" w:hAnsi="Times New Roman" w:cs="Times New Roman"/>
          <w:sz w:val="24"/>
          <w:szCs w:val="24"/>
        </w:rPr>
        <w:t>Усть-Удинском</w:t>
      </w:r>
      <w:proofErr w:type="spellEnd"/>
      <w:r w:rsidR="00896C4C" w:rsidRPr="00350A1A">
        <w:rPr>
          <w:rFonts w:ascii="Times New Roman" w:hAnsi="Times New Roman" w:cs="Times New Roman"/>
          <w:sz w:val="24"/>
          <w:szCs w:val="24"/>
        </w:rPr>
        <w:t xml:space="preserve"> районе</w:t>
      </w:r>
      <w:r w:rsidRPr="00350A1A">
        <w:rPr>
          <w:rFonts w:ascii="Times New Roman" w:hAnsi="Times New Roman" w:cs="Times New Roman"/>
          <w:sz w:val="24"/>
          <w:szCs w:val="24"/>
        </w:rPr>
        <w:t xml:space="preserve"> в приоритетных сферах жизнедеятельности;</w:t>
      </w:r>
    </w:p>
    <w:p w:rsidR="003617F3" w:rsidRPr="00350A1A" w:rsidRDefault="003617F3" w:rsidP="00A80C24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0A1A">
        <w:rPr>
          <w:rFonts w:ascii="Times New Roman" w:hAnsi="Times New Roman" w:cs="Times New Roman"/>
          <w:sz w:val="24"/>
          <w:szCs w:val="24"/>
        </w:rPr>
        <w:t>2) преодоление социальной разобщенности в обществе и формирование позитивного отношения к проблемам инвалидов и к проблеме обеспечения доступной среды жизнедеятельности для инвалидов и других МГН.</w:t>
      </w:r>
    </w:p>
    <w:p w:rsidR="003617F3" w:rsidRPr="00350A1A" w:rsidRDefault="003617F3" w:rsidP="00A80C2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617F3" w:rsidRPr="00350A1A" w:rsidRDefault="003617F3" w:rsidP="00A80C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50A1A">
        <w:rPr>
          <w:rFonts w:ascii="Times New Roman" w:hAnsi="Times New Roman"/>
          <w:sz w:val="24"/>
          <w:szCs w:val="24"/>
        </w:rPr>
        <w:t xml:space="preserve">Глава 3. ОЖИДАЕМЫЕ РЕЗУЛЬТАТЫ РЕАЛИЗАЦИИ </w:t>
      </w:r>
    </w:p>
    <w:p w:rsidR="003617F3" w:rsidRDefault="003617F3" w:rsidP="00A80C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50A1A">
        <w:rPr>
          <w:rFonts w:ascii="Times New Roman" w:hAnsi="Times New Roman"/>
          <w:sz w:val="24"/>
          <w:szCs w:val="24"/>
        </w:rPr>
        <w:t xml:space="preserve">ДОРОЖНОЙ КАРТЫ </w:t>
      </w:r>
    </w:p>
    <w:p w:rsidR="00350A1A" w:rsidRPr="00350A1A" w:rsidRDefault="00350A1A" w:rsidP="00A80C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617F3" w:rsidRPr="00350A1A" w:rsidRDefault="003617F3" w:rsidP="00A80C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0A1A">
        <w:rPr>
          <w:rFonts w:ascii="Times New Roman" w:hAnsi="Times New Roman"/>
          <w:sz w:val="24"/>
          <w:szCs w:val="24"/>
        </w:rPr>
        <w:t xml:space="preserve">6. Ожидаемые результаты реализации дорожной карты </w:t>
      </w:r>
      <w:proofErr w:type="spellStart"/>
      <w:r w:rsidR="00896C4C" w:rsidRPr="00350A1A">
        <w:rPr>
          <w:rFonts w:ascii="Times New Roman" w:hAnsi="Times New Roman"/>
          <w:sz w:val="24"/>
          <w:szCs w:val="24"/>
        </w:rPr>
        <w:t>Усть-Удинского</w:t>
      </w:r>
      <w:proofErr w:type="spellEnd"/>
      <w:r w:rsidR="00896C4C" w:rsidRPr="00350A1A">
        <w:rPr>
          <w:rFonts w:ascii="Times New Roman" w:hAnsi="Times New Roman"/>
          <w:sz w:val="24"/>
          <w:szCs w:val="24"/>
        </w:rPr>
        <w:t xml:space="preserve"> района</w:t>
      </w:r>
      <w:r w:rsidRPr="00350A1A">
        <w:rPr>
          <w:rFonts w:ascii="Times New Roman" w:hAnsi="Times New Roman"/>
          <w:sz w:val="24"/>
          <w:szCs w:val="24"/>
        </w:rPr>
        <w:t>:</w:t>
      </w:r>
    </w:p>
    <w:p w:rsidR="003617F3" w:rsidRPr="00350A1A" w:rsidRDefault="003617F3" w:rsidP="00A80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0A1A">
        <w:rPr>
          <w:rFonts w:ascii="Times New Roman" w:hAnsi="Times New Roman"/>
          <w:sz w:val="24"/>
          <w:szCs w:val="24"/>
        </w:rPr>
        <w:t xml:space="preserve">1) повышение уровня доступности для инвалидов и других МГН объектов и услуг в приоритетных сферах жизнедеятельности – доля доступных объектов и услуг в </w:t>
      </w:r>
      <w:proofErr w:type="spellStart"/>
      <w:r w:rsidR="00896C4C" w:rsidRPr="00350A1A">
        <w:rPr>
          <w:rFonts w:ascii="Times New Roman" w:hAnsi="Times New Roman"/>
          <w:sz w:val="24"/>
          <w:szCs w:val="24"/>
        </w:rPr>
        <w:t>Усть-Удинском</w:t>
      </w:r>
      <w:proofErr w:type="spellEnd"/>
      <w:r w:rsidR="00896C4C" w:rsidRPr="00350A1A">
        <w:rPr>
          <w:rFonts w:ascii="Times New Roman" w:hAnsi="Times New Roman"/>
          <w:sz w:val="24"/>
          <w:szCs w:val="24"/>
        </w:rPr>
        <w:t xml:space="preserve"> районе </w:t>
      </w:r>
      <w:r w:rsidRPr="00350A1A">
        <w:rPr>
          <w:rFonts w:ascii="Times New Roman" w:hAnsi="Times New Roman"/>
          <w:sz w:val="24"/>
          <w:szCs w:val="24"/>
        </w:rPr>
        <w:t xml:space="preserve">в приоритетных сферах жизнедеятельности к 2030 году составит 90 %, создание равных возможностей участия в жизни общества и повышение качества жизни на основе создания доступной среды жизнедеятельности. </w:t>
      </w:r>
    </w:p>
    <w:p w:rsidR="003617F3" w:rsidRPr="00350A1A" w:rsidRDefault="003617F3" w:rsidP="00A80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0A1A">
        <w:rPr>
          <w:rFonts w:ascii="Times New Roman" w:hAnsi="Times New Roman"/>
          <w:sz w:val="24"/>
          <w:szCs w:val="24"/>
        </w:rPr>
        <w:t>Эффективность будет обеспечена за счет реализации мер по повышению доступности и качества услуг в приоритетных сферах жизнедеятельности, в том числе реабилитационных (</w:t>
      </w:r>
      <w:proofErr w:type="spellStart"/>
      <w:r w:rsidRPr="00350A1A">
        <w:rPr>
          <w:rFonts w:ascii="Times New Roman" w:hAnsi="Times New Roman"/>
          <w:sz w:val="24"/>
          <w:szCs w:val="24"/>
        </w:rPr>
        <w:t>абилитационных</w:t>
      </w:r>
      <w:proofErr w:type="spellEnd"/>
      <w:r w:rsidRPr="00350A1A">
        <w:rPr>
          <w:rFonts w:ascii="Times New Roman" w:hAnsi="Times New Roman"/>
          <w:sz w:val="24"/>
          <w:szCs w:val="24"/>
        </w:rPr>
        <w:t>), что будет способствовать повышению уровня здоровья, качества и продолжительности жизни соответствующей категории граждан;</w:t>
      </w:r>
    </w:p>
    <w:p w:rsidR="003617F3" w:rsidRPr="00350A1A" w:rsidRDefault="003617F3" w:rsidP="00A80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0A1A">
        <w:rPr>
          <w:rFonts w:ascii="Times New Roman" w:hAnsi="Times New Roman"/>
          <w:sz w:val="24"/>
          <w:szCs w:val="24"/>
        </w:rPr>
        <w:t>2) социальная эффективность, которая будет выражаться в снижении социальной напряженности в обществе за счет:</w:t>
      </w:r>
    </w:p>
    <w:p w:rsidR="003617F3" w:rsidRPr="00350A1A" w:rsidRDefault="003617F3" w:rsidP="00A80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0A1A">
        <w:rPr>
          <w:rFonts w:ascii="Times New Roman" w:hAnsi="Times New Roman"/>
          <w:sz w:val="24"/>
          <w:szCs w:val="24"/>
        </w:rPr>
        <w:t xml:space="preserve">увеличения уровня информированности инвалидов и других МГН </w:t>
      </w:r>
      <w:r w:rsidRPr="00350A1A">
        <w:rPr>
          <w:rFonts w:ascii="Times New Roman" w:hAnsi="Times New Roman"/>
          <w:sz w:val="24"/>
          <w:szCs w:val="24"/>
        </w:rPr>
        <w:br/>
        <w:t>о доступных социально значимых объектах и услугах о формате их предоставления;</w:t>
      </w:r>
    </w:p>
    <w:p w:rsidR="003617F3" w:rsidRPr="00350A1A" w:rsidRDefault="003617F3" w:rsidP="00A80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0A1A">
        <w:rPr>
          <w:rFonts w:ascii="Times New Roman" w:hAnsi="Times New Roman"/>
          <w:sz w:val="24"/>
          <w:szCs w:val="24"/>
        </w:rPr>
        <w:lastRenderedPageBreak/>
        <w:t>преодоления социальной изоляции и включенности инвалидов и других МГН в жизнь общества, в том числе в совместные с другими гражданами мероприятия (культурно-досуговые, спортивные и другие);</w:t>
      </w:r>
    </w:p>
    <w:p w:rsidR="003617F3" w:rsidRPr="00350A1A" w:rsidRDefault="003617F3" w:rsidP="00A80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0A1A">
        <w:rPr>
          <w:rFonts w:ascii="Times New Roman" w:hAnsi="Times New Roman"/>
          <w:sz w:val="24"/>
          <w:szCs w:val="24"/>
        </w:rPr>
        <w:t>проведения информационных кампаний и акций в средствах массовой информации по освещению проблем инвалидов и других МГН;</w:t>
      </w:r>
    </w:p>
    <w:p w:rsidR="003617F3" w:rsidRPr="00350A1A" w:rsidRDefault="003617F3" w:rsidP="00A80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0A1A">
        <w:rPr>
          <w:rFonts w:ascii="Times New Roman" w:hAnsi="Times New Roman"/>
          <w:sz w:val="24"/>
          <w:szCs w:val="24"/>
        </w:rPr>
        <w:t>повышения уровня и качества важнейших реабилитационных (</w:t>
      </w:r>
      <w:proofErr w:type="spellStart"/>
      <w:r w:rsidRPr="00350A1A">
        <w:rPr>
          <w:rFonts w:ascii="Times New Roman" w:hAnsi="Times New Roman"/>
          <w:sz w:val="24"/>
          <w:szCs w:val="24"/>
        </w:rPr>
        <w:t>абилитационных</w:t>
      </w:r>
      <w:proofErr w:type="spellEnd"/>
      <w:r w:rsidRPr="00350A1A">
        <w:rPr>
          <w:rFonts w:ascii="Times New Roman" w:hAnsi="Times New Roman"/>
          <w:sz w:val="24"/>
          <w:szCs w:val="24"/>
        </w:rPr>
        <w:t>) услуг с увеличением позитивных результатов реабилитации (</w:t>
      </w:r>
      <w:proofErr w:type="spellStart"/>
      <w:r w:rsidRPr="00350A1A">
        <w:rPr>
          <w:rFonts w:ascii="Times New Roman" w:hAnsi="Times New Roman"/>
          <w:sz w:val="24"/>
          <w:szCs w:val="24"/>
        </w:rPr>
        <w:t>абилитации</w:t>
      </w:r>
      <w:proofErr w:type="spellEnd"/>
      <w:r w:rsidRPr="00350A1A">
        <w:rPr>
          <w:rFonts w:ascii="Times New Roman" w:hAnsi="Times New Roman"/>
          <w:sz w:val="24"/>
          <w:szCs w:val="24"/>
        </w:rPr>
        <w:t>).</w:t>
      </w:r>
    </w:p>
    <w:p w:rsidR="00350A1A" w:rsidRPr="00350A1A" w:rsidRDefault="00350A1A" w:rsidP="00A80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17F3" w:rsidRDefault="003617F3" w:rsidP="00A80C2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50A1A">
        <w:rPr>
          <w:rFonts w:ascii="Times New Roman" w:hAnsi="Times New Roman"/>
          <w:sz w:val="24"/>
          <w:szCs w:val="24"/>
        </w:rPr>
        <w:t xml:space="preserve">Глава 4. СРОКИ И МЕХАНИЗМ РЕАЛИЗАЦИИ ДОРОЖНОЙ КАРТЫ </w:t>
      </w:r>
    </w:p>
    <w:p w:rsidR="00350A1A" w:rsidRPr="00350A1A" w:rsidRDefault="00350A1A" w:rsidP="00A80C2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617F3" w:rsidRPr="00350A1A" w:rsidRDefault="003617F3" w:rsidP="00A80C24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0A1A">
        <w:rPr>
          <w:rFonts w:ascii="Times New Roman" w:hAnsi="Times New Roman"/>
          <w:sz w:val="24"/>
          <w:szCs w:val="24"/>
          <w:lang w:bidi="he-IL"/>
        </w:rPr>
        <w:t xml:space="preserve">7. </w:t>
      </w:r>
      <w:r w:rsidRPr="00350A1A">
        <w:rPr>
          <w:rFonts w:ascii="Times New Roman" w:hAnsi="Times New Roman"/>
          <w:sz w:val="24"/>
          <w:szCs w:val="24"/>
        </w:rPr>
        <w:t xml:space="preserve">Мероприятия дорожной карты рассчитаны на реализацию в период с 2016 по 2030 годы. </w:t>
      </w:r>
    </w:p>
    <w:p w:rsidR="003617F3" w:rsidRPr="00350A1A" w:rsidRDefault="003617F3" w:rsidP="00A80C24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bidi="he-IL"/>
        </w:rPr>
      </w:pPr>
      <w:r w:rsidRPr="00350A1A">
        <w:rPr>
          <w:rFonts w:ascii="Times New Roman" w:hAnsi="Times New Roman"/>
          <w:sz w:val="24"/>
          <w:szCs w:val="24"/>
        </w:rPr>
        <w:t xml:space="preserve">8. </w:t>
      </w:r>
      <w:r w:rsidRPr="00350A1A">
        <w:rPr>
          <w:rFonts w:ascii="Times New Roman" w:hAnsi="Times New Roman"/>
          <w:sz w:val="24"/>
          <w:szCs w:val="24"/>
          <w:lang w:bidi="he-IL"/>
        </w:rPr>
        <w:t>Реализация мероприятий д</w:t>
      </w:r>
      <w:r w:rsidRPr="00350A1A">
        <w:rPr>
          <w:rFonts w:ascii="Times New Roman" w:hAnsi="Times New Roman"/>
          <w:sz w:val="24"/>
          <w:szCs w:val="24"/>
        </w:rPr>
        <w:t xml:space="preserve">орожной карты </w:t>
      </w:r>
      <w:r w:rsidRPr="00350A1A">
        <w:rPr>
          <w:rFonts w:ascii="Times New Roman" w:hAnsi="Times New Roman"/>
          <w:sz w:val="24"/>
          <w:szCs w:val="24"/>
          <w:lang w:bidi="he-IL"/>
        </w:rPr>
        <w:t>осуществляется за счет средств федерального бюджета, областного бюджета, местных бюджетов, иных источников.</w:t>
      </w:r>
    </w:p>
    <w:p w:rsidR="003617F3" w:rsidRPr="00350A1A" w:rsidRDefault="00896C4C" w:rsidP="00A80C24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0A1A">
        <w:rPr>
          <w:rFonts w:ascii="Times New Roman" w:hAnsi="Times New Roman"/>
          <w:sz w:val="24"/>
          <w:szCs w:val="24"/>
        </w:rPr>
        <w:t>9</w:t>
      </w:r>
      <w:r w:rsidR="003617F3" w:rsidRPr="00350A1A">
        <w:rPr>
          <w:rFonts w:ascii="Times New Roman" w:hAnsi="Times New Roman"/>
          <w:sz w:val="24"/>
          <w:szCs w:val="24"/>
        </w:rPr>
        <w:t xml:space="preserve">. </w:t>
      </w:r>
      <w:r w:rsidRPr="00350A1A">
        <w:rPr>
          <w:rFonts w:ascii="Times New Roman" w:hAnsi="Times New Roman"/>
          <w:sz w:val="24"/>
          <w:szCs w:val="24"/>
        </w:rPr>
        <w:t>И</w:t>
      </w:r>
      <w:r w:rsidR="003617F3" w:rsidRPr="00350A1A">
        <w:rPr>
          <w:rFonts w:ascii="Times New Roman" w:hAnsi="Times New Roman"/>
          <w:sz w:val="24"/>
          <w:szCs w:val="24"/>
        </w:rPr>
        <w:t xml:space="preserve">сполнителями дорожной карты </w:t>
      </w:r>
      <w:proofErr w:type="spellStart"/>
      <w:r w:rsidRPr="00350A1A">
        <w:rPr>
          <w:rFonts w:ascii="Times New Roman" w:hAnsi="Times New Roman"/>
          <w:sz w:val="24"/>
          <w:szCs w:val="24"/>
        </w:rPr>
        <w:t>Усть-Удинского</w:t>
      </w:r>
      <w:proofErr w:type="spellEnd"/>
      <w:r w:rsidRPr="00350A1A">
        <w:rPr>
          <w:rFonts w:ascii="Times New Roman" w:hAnsi="Times New Roman"/>
          <w:sz w:val="24"/>
          <w:szCs w:val="24"/>
        </w:rPr>
        <w:t xml:space="preserve"> района</w:t>
      </w:r>
      <w:r w:rsidR="003617F3" w:rsidRPr="00350A1A">
        <w:rPr>
          <w:rFonts w:ascii="Times New Roman" w:hAnsi="Times New Roman"/>
          <w:sz w:val="24"/>
          <w:szCs w:val="24"/>
        </w:rPr>
        <w:t xml:space="preserve"> являются:</w:t>
      </w:r>
    </w:p>
    <w:p w:rsidR="00DE42D4" w:rsidRPr="00350A1A" w:rsidRDefault="00896C4C" w:rsidP="00A80C24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0A1A">
        <w:rPr>
          <w:rFonts w:ascii="Times New Roman" w:hAnsi="Times New Roman"/>
          <w:sz w:val="24"/>
          <w:szCs w:val="24"/>
        </w:rPr>
        <w:t xml:space="preserve">Администрация </w:t>
      </w:r>
      <w:proofErr w:type="spellStart"/>
      <w:r w:rsidRPr="00350A1A">
        <w:rPr>
          <w:rFonts w:ascii="Times New Roman" w:hAnsi="Times New Roman"/>
          <w:sz w:val="24"/>
          <w:szCs w:val="24"/>
        </w:rPr>
        <w:t>Усть-Удинского</w:t>
      </w:r>
      <w:proofErr w:type="spellEnd"/>
      <w:r w:rsidRPr="00350A1A">
        <w:rPr>
          <w:rFonts w:ascii="Times New Roman" w:hAnsi="Times New Roman"/>
          <w:sz w:val="24"/>
          <w:szCs w:val="24"/>
        </w:rPr>
        <w:t xml:space="preserve"> района</w:t>
      </w:r>
    </w:p>
    <w:p w:rsidR="00DE42D4" w:rsidRPr="00350A1A" w:rsidRDefault="00DE42D4" w:rsidP="00A80C24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0A1A">
        <w:rPr>
          <w:rFonts w:ascii="Times New Roman" w:hAnsi="Times New Roman"/>
          <w:sz w:val="24"/>
          <w:szCs w:val="24"/>
        </w:rPr>
        <w:t>(отделы: жилищной политики, строительства и архитектуры;</w:t>
      </w:r>
    </w:p>
    <w:p w:rsidR="00896C4C" w:rsidRPr="00350A1A" w:rsidRDefault="00DE42D4" w:rsidP="00A80C24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0A1A">
        <w:rPr>
          <w:rFonts w:ascii="Times New Roman" w:hAnsi="Times New Roman"/>
          <w:sz w:val="24"/>
          <w:szCs w:val="24"/>
        </w:rPr>
        <w:t>коммунального хозяйства, транспорта, связи, энергетики и природопользования</w:t>
      </w:r>
      <w:r w:rsidR="00896C4C" w:rsidRPr="00350A1A">
        <w:rPr>
          <w:rFonts w:ascii="Times New Roman" w:hAnsi="Times New Roman"/>
          <w:sz w:val="24"/>
          <w:szCs w:val="24"/>
        </w:rPr>
        <w:t>;</w:t>
      </w:r>
    </w:p>
    <w:p w:rsidR="00DE42D4" w:rsidRPr="00350A1A" w:rsidRDefault="00DE42D4" w:rsidP="00A80C24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0A1A">
        <w:rPr>
          <w:rFonts w:ascii="Times New Roman" w:hAnsi="Times New Roman"/>
          <w:sz w:val="24"/>
          <w:szCs w:val="24"/>
        </w:rPr>
        <w:t>по делам молодежи и спорта;</w:t>
      </w:r>
    </w:p>
    <w:p w:rsidR="00A271B7" w:rsidRPr="00350A1A" w:rsidRDefault="00DE42D4" w:rsidP="00A80C24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0A1A">
        <w:rPr>
          <w:rFonts w:ascii="Times New Roman" w:hAnsi="Times New Roman"/>
          <w:sz w:val="24"/>
          <w:szCs w:val="24"/>
        </w:rPr>
        <w:t>сектора архива</w:t>
      </w:r>
      <w:r w:rsidR="00A271B7" w:rsidRPr="00350A1A">
        <w:rPr>
          <w:rFonts w:ascii="Times New Roman" w:hAnsi="Times New Roman"/>
          <w:sz w:val="24"/>
          <w:szCs w:val="24"/>
        </w:rPr>
        <w:t>;</w:t>
      </w:r>
    </w:p>
    <w:p w:rsidR="00DE42D4" w:rsidRPr="00350A1A" w:rsidRDefault="00A271B7" w:rsidP="00A80C24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0A1A">
        <w:rPr>
          <w:rFonts w:ascii="Times New Roman" w:hAnsi="Times New Roman"/>
          <w:sz w:val="24"/>
          <w:szCs w:val="24"/>
        </w:rPr>
        <w:t>экономический отдел</w:t>
      </w:r>
      <w:proofErr w:type="gramStart"/>
      <w:r w:rsidRPr="00350A1A">
        <w:rPr>
          <w:rFonts w:ascii="Times New Roman" w:hAnsi="Times New Roman"/>
          <w:sz w:val="24"/>
          <w:szCs w:val="24"/>
        </w:rPr>
        <w:t xml:space="preserve"> )</w:t>
      </w:r>
      <w:proofErr w:type="gramEnd"/>
      <w:r w:rsidR="00DE42D4" w:rsidRPr="00350A1A">
        <w:rPr>
          <w:rFonts w:ascii="Times New Roman" w:hAnsi="Times New Roman"/>
          <w:sz w:val="24"/>
          <w:szCs w:val="24"/>
        </w:rPr>
        <w:t>.</w:t>
      </w:r>
    </w:p>
    <w:p w:rsidR="00896C4C" w:rsidRPr="00350A1A" w:rsidRDefault="00896C4C" w:rsidP="00A80C24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0A1A">
        <w:rPr>
          <w:rFonts w:ascii="Times New Roman" w:hAnsi="Times New Roman"/>
          <w:sz w:val="24"/>
          <w:szCs w:val="24"/>
        </w:rPr>
        <w:t>Управление образования МО;</w:t>
      </w:r>
    </w:p>
    <w:p w:rsidR="00896C4C" w:rsidRPr="00350A1A" w:rsidRDefault="00896C4C" w:rsidP="00A80C24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0A1A">
        <w:rPr>
          <w:rFonts w:ascii="Times New Roman" w:hAnsi="Times New Roman"/>
          <w:sz w:val="24"/>
          <w:szCs w:val="24"/>
        </w:rPr>
        <w:t>Комитет по управлению муниципальным имуществом;</w:t>
      </w:r>
    </w:p>
    <w:p w:rsidR="00896C4C" w:rsidRPr="00350A1A" w:rsidRDefault="00896C4C" w:rsidP="00A80C24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0A1A">
        <w:rPr>
          <w:rFonts w:ascii="Times New Roman" w:hAnsi="Times New Roman"/>
          <w:sz w:val="24"/>
          <w:szCs w:val="24"/>
        </w:rPr>
        <w:t>Отдел культуры администрации района.</w:t>
      </w:r>
    </w:p>
    <w:p w:rsidR="003617F3" w:rsidRPr="00350A1A" w:rsidRDefault="003617F3" w:rsidP="00A80C24">
      <w:pPr>
        <w:pStyle w:val="3"/>
        <w:spacing w:before="0" w:beforeAutospacing="0" w:after="0" w:afterAutospacing="0"/>
        <w:ind w:firstLine="709"/>
        <w:jc w:val="both"/>
        <w:rPr>
          <w:b w:val="0"/>
          <w:sz w:val="24"/>
          <w:szCs w:val="24"/>
        </w:rPr>
      </w:pPr>
      <w:r w:rsidRPr="00350A1A">
        <w:rPr>
          <w:b w:val="0"/>
          <w:sz w:val="24"/>
          <w:szCs w:val="24"/>
        </w:rPr>
        <w:t xml:space="preserve">Механизм реализации дорожной карты включает в себя планирование, реализацию, корректировку мероприятий и показателей, а также мониторинг и </w:t>
      </w:r>
      <w:proofErr w:type="gramStart"/>
      <w:r w:rsidRPr="00350A1A">
        <w:rPr>
          <w:b w:val="0"/>
          <w:sz w:val="24"/>
          <w:szCs w:val="24"/>
        </w:rPr>
        <w:t>контроль за</w:t>
      </w:r>
      <w:proofErr w:type="gramEnd"/>
      <w:r w:rsidRPr="00350A1A">
        <w:rPr>
          <w:b w:val="0"/>
          <w:sz w:val="24"/>
          <w:szCs w:val="24"/>
        </w:rPr>
        <w:t xml:space="preserve"> исполнением.</w:t>
      </w:r>
    </w:p>
    <w:p w:rsidR="003617F3" w:rsidRPr="00350A1A" w:rsidRDefault="00DE42D4" w:rsidP="00A80C24">
      <w:pPr>
        <w:pStyle w:val="3"/>
        <w:spacing w:before="0" w:beforeAutospacing="0" w:after="0" w:afterAutospacing="0"/>
        <w:ind w:firstLine="709"/>
        <w:jc w:val="both"/>
        <w:rPr>
          <w:b w:val="0"/>
          <w:sz w:val="24"/>
          <w:szCs w:val="24"/>
        </w:rPr>
      </w:pPr>
      <w:r w:rsidRPr="00350A1A">
        <w:rPr>
          <w:b w:val="0"/>
          <w:sz w:val="24"/>
          <w:szCs w:val="24"/>
        </w:rPr>
        <w:t>И</w:t>
      </w:r>
      <w:r w:rsidR="003617F3" w:rsidRPr="00350A1A">
        <w:rPr>
          <w:b w:val="0"/>
          <w:sz w:val="24"/>
          <w:szCs w:val="24"/>
        </w:rPr>
        <w:t xml:space="preserve">сполнители дорожной карты в рамках своих полномочий ежегодно не позднее 1 февраля года, следующего за отчетным, предоставляют информацию в форме отчета об исполнении дорожной карты в </w:t>
      </w:r>
      <w:r w:rsidRPr="00350A1A">
        <w:rPr>
          <w:b w:val="0"/>
          <w:sz w:val="24"/>
          <w:szCs w:val="24"/>
        </w:rPr>
        <w:t>комиссию по координации деятельности в сфере формирования доступной среды жизнедеятельности для инвалидов и других маломобильных групп населения (дале</w:t>
      </w:r>
      <w:proofErr w:type="gramStart"/>
      <w:r w:rsidRPr="00350A1A">
        <w:rPr>
          <w:b w:val="0"/>
          <w:sz w:val="24"/>
          <w:szCs w:val="24"/>
        </w:rPr>
        <w:t>е-</w:t>
      </w:r>
      <w:proofErr w:type="gramEnd"/>
      <w:r w:rsidRPr="00350A1A">
        <w:rPr>
          <w:b w:val="0"/>
          <w:sz w:val="24"/>
          <w:szCs w:val="24"/>
        </w:rPr>
        <w:t xml:space="preserve"> комиссия)</w:t>
      </w:r>
      <w:r w:rsidR="003617F3" w:rsidRPr="00350A1A">
        <w:rPr>
          <w:b w:val="0"/>
          <w:sz w:val="24"/>
          <w:szCs w:val="24"/>
        </w:rPr>
        <w:t>.</w:t>
      </w:r>
    </w:p>
    <w:p w:rsidR="003617F3" w:rsidRPr="00350A1A" w:rsidRDefault="00DE42D4" w:rsidP="00A80C24">
      <w:pPr>
        <w:pStyle w:val="3"/>
        <w:spacing w:before="0" w:beforeAutospacing="0" w:after="0" w:afterAutospacing="0"/>
        <w:ind w:firstLine="709"/>
        <w:jc w:val="both"/>
        <w:rPr>
          <w:b w:val="0"/>
          <w:sz w:val="24"/>
          <w:szCs w:val="24"/>
          <w:lang w:bidi="he-IL"/>
        </w:rPr>
      </w:pPr>
      <w:r w:rsidRPr="00350A1A">
        <w:rPr>
          <w:b w:val="0"/>
          <w:sz w:val="24"/>
          <w:szCs w:val="24"/>
          <w:lang w:bidi="he-IL"/>
        </w:rPr>
        <w:t>Секретарь комиссии</w:t>
      </w:r>
      <w:r w:rsidR="003617F3" w:rsidRPr="00350A1A">
        <w:rPr>
          <w:b w:val="0"/>
          <w:sz w:val="24"/>
          <w:szCs w:val="24"/>
          <w:lang w:bidi="he-IL"/>
        </w:rPr>
        <w:t xml:space="preserve"> ежегодно не позднее 15 февраля года, следующего за </w:t>
      </w:r>
      <w:proofErr w:type="gramStart"/>
      <w:r w:rsidR="003617F3" w:rsidRPr="00350A1A">
        <w:rPr>
          <w:b w:val="0"/>
          <w:sz w:val="24"/>
          <w:szCs w:val="24"/>
          <w:lang w:bidi="he-IL"/>
        </w:rPr>
        <w:t>отчетным</w:t>
      </w:r>
      <w:proofErr w:type="gramEnd"/>
      <w:r w:rsidR="003617F3" w:rsidRPr="00350A1A">
        <w:rPr>
          <w:b w:val="0"/>
          <w:sz w:val="24"/>
          <w:szCs w:val="24"/>
          <w:lang w:bidi="he-IL"/>
        </w:rPr>
        <w:t xml:space="preserve">, готовит сводный отчет об исполнении дорожной карты </w:t>
      </w:r>
      <w:proofErr w:type="spellStart"/>
      <w:r w:rsidRPr="00350A1A">
        <w:rPr>
          <w:b w:val="0"/>
          <w:sz w:val="24"/>
          <w:szCs w:val="24"/>
          <w:lang w:bidi="he-IL"/>
        </w:rPr>
        <w:t>Усть-Удинского</w:t>
      </w:r>
      <w:proofErr w:type="spellEnd"/>
      <w:r w:rsidRPr="00350A1A">
        <w:rPr>
          <w:b w:val="0"/>
          <w:sz w:val="24"/>
          <w:szCs w:val="24"/>
          <w:lang w:bidi="he-IL"/>
        </w:rPr>
        <w:t xml:space="preserve"> района</w:t>
      </w:r>
      <w:r w:rsidR="003617F3" w:rsidRPr="00350A1A">
        <w:rPr>
          <w:b w:val="0"/>
          <w:sz w:val="24"/>
          <w:szCs w:val="24"/>
          <w:lang w:bidi="he-IL"/>
        </w:rPr>
        <w:t>.</w:t>
      </w:r>
    </w:p>
    <w:p w:rsidR="003617F3" w:rsidRPr="00350A1A" w:rsidRDefault="003617F3" w:rsidP="00A80C24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0A1A">
        <w:rPr>
          <w:rFonts w:ascii="Times New Roman" w:hAnsi="Times New Roman"/>
          <w:sz w:val="24"/>
          <w:szCs w:val="24"/>
        </w:rPr>
        <w:t>1</w:t>
      </w:r>
      <w:r w:rsidR="00DE42D4" w:rsidRPr="00350A1A">
        <w:rPr>
          <w:rFonts w:ascii="Times New Roman" w:hAnsi="Times New Roman"/>
          <w:sz w:val="24"/>
          <w:szCs w:val="24"/>
        </w:rPr>
        <w:t>0</w:t>
      </w:r>
      <w:r w:rsidRPr="00350A1A">
        <w:rPr>
          <w:rFonts w:ascii="Times New Roman" w:hAnsi="Times New Roman"/>
          <w:sz w:val="24"/>
          <w:szCs w:val="24"/>
        </w:rPr>
        <w:t>.</w:t>
      </w:r>
      <w:r w:rsidRPr="00350A1A">
        <w:rPr>
          <w:rFonts w:ascii="Times New Roman" w:hAnsi="Times New Roman"/>
          <w:color w:val="FFFFFF"/>
          <w:sz w:val="24"/>
          <w:szCs w:val="24"/>
        </w:rPr>
        <w:t>..</w:t>
      </w:r>
      <w:r w:rsidRPr="00350A1A">
        <w:rPr>
          <w:rFonts w:ascii="Times New Roman" w:hAnsi="Times New Roman"/>
          <w:sz w:val="24"/>
          <w:szCs w:val="24"/>
        </w:rPr>
        <w:t>Таблица повышения значений показателей доступности для инвалидов объектов и услуг приведена в приложении 1 к настоящей дорожной карте.</w:t>
      </w:r>
    </w:p>
    <w:p w:rsidR="003617F3" w:rsidRPr="00350A1A" w:rsidRDefault="003617F3" w:rsidP="00A80C24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0A1A">
        <w:rPr>
          <w:rFonts w:ascii="Times New Roman" w:hAnsi="Times New Roman"/>
          <w:sz w:val="24"/>
          <w:szCs w:val="24"/>
        </w:rPr>
        <w:t>1</w:t>
      </w:r>
      <w:r w:rsidR="00A80C24" w:rsidRPr="00350A1A">
        <w:rPr>
          <w:rFonts w:ascii="Times New Roman" w:hAnsi="Times New Roman"/>
          <w:sz w:val="24"/>
          <w:szCs w:val="24"/>
        </w:rPr>
        <w:t>1</w:t>
      </w:r>
      <w:r w:rsidRPr="00350A1A">
        <w:rPr>
          <w:rFonts w:ascii="Times New Roman" w:hAnsi="Times New Roman"/>
          <w:sz w:val="24"/>
          <w:szCs w:val="24"/>
        </w:rPr>
        <w:t>.</w:t>
      </w:r>
      <w:r w:rsidRPr="00350A1A">
        <w:rPr>
          <w:rFonts w:ascii="Times New Roman" w:hAnsi="Times New Roman"/>
          <w:color w:val="FFFFFF"/>
          <w:sz w:val="24"/>
          <w:szCs w:val="24"/>
        </w:rPr>
        <w:t>..</w:t>
      </w:r>
      <w:r w:rsidRPr="00350A1A">
        <w:rPr>
          <w:rFonts w:ascii="Times New Roman" w:hAnsi="Times New Roman"/>
          <w:sz w:val="24"/>
          <w:szCs w:val="24"/>
        </w:rPr>
        <w:t>Перечень мероприятий, реализуемых для достижения запланированных значений показателей доступности для инвалидов объектов и услуг, приведен в приложении 2 к настоящей дорожной карте.</w:t>
      </w:r>
    </w:p>
    <w:p w:rsidR="003617F3" w:rsidRPr="00350A1A" w:rsidRDefault="003617F3" w:rsidP="00A80C24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0A1A">
        <w:rPr>
          <w:rFonts w:ascii="Times New Roman" w:hAnsi="Times New Roman"/>
          <w:sz w:val="24"/>
          <w:szCs w:val="24"/>
        </w:rPr>
        <w:t>1</w:t>
      </w:r>
      <w:r w:rsidR="00A80C24" w:rsidRPr="00350A1A">
        <w:rPr>
          <w:rFonts w:ascii="Times New Roman" w:hAnsi="Times New Roman"/>
          <w:sz w:val="24"/>
          <w:szCs w:val="24"/>
        </w:rPr>
        <w:t>2</w:t>
      </w:r>
      <w:r w:rsidRPr="00350A1A">
        <w:rPr>
          <w:rFonts w:ascii="Times New Roman" w:hAnsi="Times New Roman"/>
          <w:sz w:val="24"/>
          <w:szCs w:val="24"/>
        </w:rPr>
        <w:t xml:space="preserve">. Форма отчета об исполнении Плана мероприятий («дорожной карты») по повышению значений показателей доступности для инвалидов объектов и услуг на 2016 - 2030 годы приведена в приложении 3 </w:t>
      </w:r>
      <w:r w:rsidR="00A80C24" w:rsidRPr="00350A1A">
        <w:rPr>
          <w:rFonts w:ascii="Times New Roman" w:hAnsi="Times New Roman"/>
          <w:sz w:val="24"/>
          <w:szCs w:val="24"/>
        </w:rPr>
        <w:t>к настоящей дорожной карте,</w:t>
      </w:r>
      <w:r w:rsidRPr="00350A1A">
        <w:rPr>
          <w:rFonts w:ascii="Times New Roman" w:hAnsi="Times New Roman"/>
          <w:sz w:val="24"/>
          <w:szCs w:val="24"/>
        </w:rPr>
        <w:t xml:space="preserve"> </w:t>
      </w:r>
    </w:p>
    <w:p w:rsidR="00A80C24" w:rsidRDefault="00A80C24" w:rsidP="00A80C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50A1A" w:rsidRPr="00350A1A" w:rsidRDefault="00350A1A" w:rsidP="00A80C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05FCD" w:rsidRPr="00350A1A" w:rsidRDefault="00A80C24" w:rsidP="00A80C24">
      <w:pPr>
        <w:spacing w:after="0" w:line="240" w:lineRule="auto"/>
        <w:rPr>
          <w:sz w:val="24"/>
          <w:szCs w:val="24"/>
        </w:rPr>
      </w:pPr>
      <w:r w:rsidRPr="00350A1A">
        <w:rPr>
          <w:rFonts w:ascii="Times New Roman" w:hAnsi="Times New Roman"/>
          <w:sz w:val="24"/>
          <w:szCs w:val="24"/>
        </w:rPr>
        <w:t>З</w:t>
      </w:r>
      <w:r w:rsidR="003617F3" w:rsidRPr="00350A1A">
        <w:rPr>
          <w:rFonts w:ascii="Times New Roman" w:hAnsi="Times New Roman"/>
          <w:sz w:val="24"/>
          <w:szCs w:val="24"/>
        </w:rPr>
        <w:t xml:space="preserve">аместитель </w:t>
      </w:r>
      <w:r w:rsidRPr="00350A1A">
        <w:rPr>
          <w:rFonts w:ascii="Times New Roman" w:hAnsi="Times New Roman"/>
          <w:sz w:val="24"/>
          <w:szCs w:val="24"/>
        </w:rPr>
        <w:t>мэра района по социальным вопросам                 О.И. Черных</w:t>
      </w:r>
    </w:p>
    <w:sectPr w:rsidR="00605FCD" w:rsidRPr="00350A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6141C8"/>
    <w:multiLevelType w:val="hybridMultilevel"/>
    <w:tmpl w:val="816CA7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074"/>
    <w:rsid w:val="00003500"/>
    <w:rsid w:val="001F6074"/>
    <w:rsid w:val="002D7350"/>
    <w:rsid w:val="0032066C"/>
    <w:rsid w:val="00350A1A"/>
    <w:rsid w:val="003617F3"/>
    <w:rsid w:val="00605FCD"/>
    <w:rsid w:val="00896C4C"/>
    <w:rsid w:val="0095531C"/>
    <w:rsid w:val="00962DA6"/>
    <w:rsid w:val="00A271B7"/>
    <w:rsid w:val="00A80C24"/>
    <w:rsid w:val="00B56108"/>
    <w:rsid w:val="00DE4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3617F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7350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3617F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3617F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rmal (Web)"/>
    <w:basedOn w:val="a"/>
    <w:uiPriority w:val="99"/>
    <w:unhideWhenUsed/>
    <w:rsid w:val="003617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271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271B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3617F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7350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3617F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3617F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rmal (Web)"/>
    <w:basedOn w:val="a"/>
    <w:uiPriority w:val="99"/>
    <w:unhideWhenUsed/>
    <w:rsid w:val="003617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271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271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B845D8-5518-48E4-9FBF-0283A0FD1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1997</Words>
  <Characters>11385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6</cp:revision>
  <cp:lastPrinted>2018-03-27T09:56:00Z</cp:lastPrinted>
  <dcterms:created xsi:type="dcterms:W3CDTF">2018-03-11T08:37:00Z</dcterms:created>
  <dcterms:modified xsi:type="dcterms:W3CDTF">2018-04-17T07:07:00Z</dcterms:modified>
</cp:coreProperties>
</file>