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Безопасные онлайн покупки. 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Интернет - покупки стали неотъемлемой частью современной жизни. Мы покупаем в онлайн-магазинах, потому что это быстрее и удобнее, и чаще всего, дешевле.  Заходишь прямо с телефона на сайт или в приложения, выбираешь, что нужно, и тут же платишь картой.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Однако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,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такой способ приобретения товаров может оказаться небезопасен, всегда существует шанс попасть на мошенников: одни продают то, чего у них нет, другие торгуют браком или </w:t>
      </w:r>
      <w:proofErr w:type="spellStart"/>
      <w:r w:rsidRPr="00132A4D">
        <w:rPr>
          <w:rFonts w:ascii="Comic Sans MS" w:hAnsi="Comic Sans MS" w:cs="Times New Roman"/>
          <w:i/>
          <w:sz w:val="20"/>
          <w:szCs w:val="20"/>
        </w:rPr>
        <w:t>фейком</w:t>
      </w:r>
      <w:proofErr w:type="spellEnd"/>
      <w:r w:rsidRPr="00132A4D">
        <w:rPr>
          <w:rFonts w:ascii="Comic Sans MS" w:hAnsi="Comic Sans MS" w:cs="Times New Roman"/>
          <w:i/>
          <w:sz w:val="20"/>
          <w:szCs w:val="20"/>
        </w:rPr>
        <w:t>, третьи под разными предлогами пытаются выманивать данные банковских карт.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 Как можно обезопасить себя, приобретая товары онлайн, рассмотрим в данной статье.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 Для безопасного оформления интернет - покупок обратите внимание на то, какую информацию нужно магазину для оформления заказа.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Чаще всего требуется: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 xml:space="preserve">номер телефона и/или адрес электронной почты для подтверждения заказа и сообщений о доставке, и для отправки электронного чека.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>ваши имя и адрес для доставки, иногда может потребоваться платёжный адрес (это адрес, привязанный к счёту банковской карты или другой финансовой учётной записи.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 xml:space="preserve">Он используется для отправки выписок, подтверждения личности владельца карты и предотвращения мошенничества при онлайн покупках). </w:t>
      </w:r>
      <w:proofErr w:type="gramEnd"/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 xml:space="preserve">для приобретения товаров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из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–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за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рубежа также понадобятся ИНН и паспортные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>данные — это требование российской таможни.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Для банка, через который будет производиться оплата по карте, понадобится номер вашей карты, срок ее действия, CVV2 или CVC2, часто </w:t>
      </w:r>
      <w:bookmarkStart w:id="0" w:name="_GoBack"/>
      <w:bookmarkEnd w:id="0"/>
      <w:r w:rsidRPr="00132A4D">
        <w:rPr>
          <w:rFonts w:ascii="Comic Sans MS" w:hAnsi="Comic Sans MS" w:cs="Times New Roman"/>
          <w:i/>
          <w:sz w:val="20"/>
          <w:szCs w:val="20"/>
        </w:rPr>
        <w:t>также (но совсем необязательно) — ваши имя и фамилия латиницей, как они указаны на карте.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Если магазин при покупке требует у вас, например, скан-копию паспорта, данные ИНН, СНИЛС, или логин и пароль от онлайн - банка, здесь явно что-то не в порядке и покупать в этом магазине не стоит.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5736B9">
        <w:rPr>
          <w:rFonts w:ascii="Comic Sans MS" w:hAnsi="Comic Sans MS" w:cs="Times New Roman"/>
          <w:b/>
          <w:i/>
          <w:sz w:val="20"/>
          <w:szCs w:val="20"/>
        </w:rPr>
        <w:t>ОБРАЩАЕМ ВНИМАНИЕ!!!</w:t>
      </w:r>
      <w:r w:rsidRPr="00132A4D">
        <w:rPr>
          <w:rFonts w:ascii="Comic Sans MS" w:hAnsi="Comic Sans MS" w:cs="Times New Roman"/>
          <w:i/>
          <w:sz w:val="20"/>
          <w:szCs w:val="20"/>
        </w:rPr>
        <w:t xml:space="preserve"> На сайте, где вы выбираете товары и собираетесь их оплатить, должно быть SSL-шифрование. Это выглядит как замочек в адресной строке. Он означает, что данные, которые вы передаёте, знают только ваш браузер и сервер магазина, а мошенники не смогут их перехватить. Если замочек красного цвета или перечеркнут, то от покупок стоит отказаться.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Стоит обратить внимание на то, как интернет магазин принимает оплату: картой на сайте или в приложении, или по направленной вам ссылке, перейдя по которой можно оплатить. Если магазин вместо стандартной оплаты банковской картой предлагает сделать обычный перевод частному лицу, лучше отказаться от совершения покупок в этом магазине.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Рекомендуем не держать на карте, предназначенной для онлайн – покупок денежные суммы, а переводить деньги на эту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 xml:space="preserve">карту, только непосредственно перед оплатой товаров. Это поможет, в случае если данные карты будут похищены с целью снятия денежных средств, тогда похитители останутся ни с чем.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Выбирайте безопасные сайты или уже всем хорошо знакомые приложения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известных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</w:t>
      </w:r>
      <w:proofErr w:type="spellStart"/>
      <w:r w:rsidRPr="00132A4D">
        <w:rPr>
          <w:rFonts w:ascii="Comic Sans MS" w:hAnsi="Comic Sans MS" w:cs="Times New Roman"/>
          <w:i/>
          <w:sz w:val="20"/>
          <w:szCs w:val="20"/>
        </w:rPr>
        <w:t>маркетплейсов</w:t>
      </w:r>
      <w:proofErr w:type="spellEnd"/>
      <w:r w:rsidRPr="00132A4D">
        <w:rPr>
          <w:rFonts w:ascii="Comic Sans MS" w:hAnsi="Comic Sans MS" w:cs="Times New Roman"/>
          <w:i/>
          <w:sz w:val="20"/>
          <w:szCs w:val="20"/>
        </w:rPr>
        <w:t xml:space="preserve">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Никогда не открывайте ссылки, которые прислали неизвестные отправители и не спешите переходить на сайт, даже если получили ссылку от знакомого человека или организации.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Например, под видом рассылки от крупного интернет - магазина вам могут прислать предложение о покупке и указать путь на сайт. Чтобы проверить, что не мошенники прислали вам ссылку, загрузите ее в поисковую строку вашего браузера, и проверьте название сайта, если оно совпадает  с отправленной вам ссылкой, то значит совершение покупок безопасно.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В настоящее время безопасность совершения покупок в интернете является актуальной темой и предусматривает защиту данных, денег и интересов покупателей от различных угроз, например, мошенничество, кража, взлом и т.д. Чтобы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интернет-покупки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были безопасными, рекомендуется при их совершении соблюдать несколько рекомендаций: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-Выбирайте надежные и безопасные сайты для покупок в интернете. Не вводите свои данные на подозрительных сайтах или ссылках;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-Выбирайте безопасные способы оплаты для покупок в интернете. Не предоставляйте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 xml:space="preserve">лишнюю информацию (данные о себе) продавцу или сайту;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-Не доверяйте всему, что видите или читаете на сайтах или платформах. Используйте надежные пароли и защищайте свои устройства;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-Сохраняйте все доказательства покупки, такие как чеки, подтверждения, переписку с продавцом или сайтом. Это может помочь в случае возникновения споров или претензий;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-Обращайтесь к официальным органам защиты прав потребителей в случае нарушения своих прав.</w:t>
      </w:r>
    </w:p>
    <w:p w:rsidR="00C2016F" w:rsidRPr="00A43B86" w:rsidRDefault="00C2016F" w:rsidP="00E70746">
      <w:pPr>
        <w:spacing w:after="0" w:line="160" w:lineRule="atLeast"/>
        <w:jc w:val="center"/>
        <w:rPr>
          <w:rFonts w:cs="Times New Roman"/>
          <w:i/>
          <w:sz w:val="20"/>
          <w:szCs w:val="20"/>
        </w:rPr>
      </w:pPr>
    </w:p>
    <w:p w:rsidR="00E70746" w:rsidRPr="00030260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>Информация подготовлена</w:t>
      </w:r>
    </w:p>
    <w:p w:rsidR="00E70746" w:rsidRPr="00FC4CF7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03026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8D0F95" w:rsidRDefault="008D0F9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8D0F95" w:rsidRDefault="008D0F95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:rsidTr="005B5835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A4D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1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51,   8(395-2)22-23-88  Пушкина, 8,   </w:t>
            </w:r>
          </w:p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70BAB" w:rsidRPr="000A170E" w:rsidRDefault="00870BAB" w:rsidP="005B5835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:rsidTr="005B5835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Default="00870BAB" w:rsidP="005B5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870BAB" w:rsidRPr="005C0CA0" w:rsidRDefault="00870BAB" w:rsidP="005B5835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:rsidTr="005B5835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:rsidTr="005B5835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:rsidTr="005B5835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0BAB" w:rsidRPr="000A170E" w:rsidTr="005B5835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3C5F0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3C5F05">
              <w:rPr>
                <w:sz w:val="20"/>
                <w:szCs w:val="20"/>
              </w:rPr>
              <w:t xml:space="preserve"> </w:t>
            </w:r>
            <w:proofErr w:type="spellStart"/>
            <w:r w:rsidRPr="003C5F05">
              <w:rPr>
                <w:sz w:val="20"/>
                <w:szCs w:val="20"/>
              </w:rPr>
              <w:t>ул.Муханова</w:t>
            </w:r>
            <w:proofErr w:type="spellEnd"/>
            <w:r w:rsidRPr="003C5F05">
              <w:rPr>
                <w:sz w:val="20"/>
                <w:szCs w:val="20"/>
              </w:rPr>
              <w:t>, 20,</w:t>
            </w:r>
          </w:p>
          <w:p w:rsidR="00870BAB" w:rsidRPr="005E4DB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sz w:val="20"/>
                <w:szCs w:val="20"/>
              </w:rPr>
              <w:t>тел.8(395-3) 42-57-50</w:t>
            </w:r>
          </w:p>
        </w:tc>
      </w:tr>
      <w:tr w:rsidR="00870BAB" w:rsidRPr="000A170E" w:rsidTr="005B5835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870BAB" w:rsidRPr="000A170E" w:rsidTr="005B5835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:rsidTr="005B5835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:rsidTr="005B5835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</w:t>
            </w:r>
            <w:proofErr w:type="gram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.У</w:t>
            </w:r>
            <w:proofErr w:type="gram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9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1"/>
    </w:tbl>
    <w:p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</w:t>
      </w: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0A170E" w:rsidRPr="00132A4D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132A4D">
        <w:rPr>
          <w:rFonts w:ascii="Comic Sans MS" w:hAnsi="Comic Sans MS" w:cs="Times New Roman"/>
          <w:b/>
          <w:bCs/>
          <w:sz w:val="28"/>
          <w:szCs w:val="28"/>
        </w:rPr>
        <w:lastRenderedPageBreak/>
        <w:t>ФБУЗ «Центр гигиены и эпидемиологии в Иркутской области»</w:t>
      </w:r>
    </w:p>
    <w:p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F62263" w:rsidRDefault="00132A4D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33B38278" wp14:editId="554A2065">
            <wp:extent cx="2880360" cy="2880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F4327E" w:rsidRP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E74371" w:rsidRPr="00132A4D" w:rsidRDefault="00132A4D" w:rsidP="00E74371">
      <w:pPr>
        <w:spacing w:after="0"/>
        <w:jc w:val="center"/>
        <w:outlineLvl w:val="1"/>
        <w:rPr>
          <w:rFonts w:ascii="Comic Sans MS" w:eastAsia="Times New Roman" w:hAnsi="Comic Sans MS" w:cs="Times New Roman"/>
          <w:b/>
          <w:bCs/>
          <w:i/>
          <w:color w:val="7030A0"/>
          <w:sz w:val="40"/>
          <w:szCs w:val="40"/>
          <w:lang w:eastAsia="ru-RU"/>
        </w:rPr>
      </w:pPr>
      <w:r w:rsidRPr="00132A4D">
        <w:rPr>
          <w:rFonts w:ascii="Comic Sans MS" w:eastAsia="Times New Roman" w:hAnsi="Comic Sans MS" w:cs="Times New Roman"/>
          <w:b/>
          <w:bCs/>
          <w:i/>
          <w:color w:val="7030A0"/>
          <w:sz w:val="40"/>
          <w:szCs w:val="40"/>
          <w:lang w:eastAsia="ru-RU"/>
        </w:rPr>
        <w:t>Безопасные онлайн покупки</w:t>
      </w:r>
    </w:p>
    <w:p w:rsidR="005F1DD9" w:rsidRPr="000105C7" w:rsidRDefault="00D8253A" w:rsidP="00E74371">
      <w:pPr>
        <w:spacing w:after="0"/>
        <w:jc w:val="center"/>
        <w:outlineLvl w:val="1"/>
      </w:pPr>
      <w:r w:rsidRPr="00A43B86">
        <w:rPr>
          <w:b/>
          <w:i/>
          <w:color w:val="0000FF"/>
          <w:sz w:val="40"/>
          <w:szCs w:val="40"/>
        </w:rPr>
        <w:br/>
      </w:r>
      <w:r w:rsidR="005F1DD9" w:rsidRPr="000105C7"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F88" w:rsidRDefault="00E24F88" w:rsidP="00535171">
      <w:pPr>
        <w:spacing w:after="0" w:line="240" w:lineRule="auto"/>
      </w:pPr>
      <w:r>
        <w:separator/>
      </w:r>
    </w:p>
  </w:endnote>
  <w:endnote w:type="continuationSeparator" w:id="0">
    <w:p w:rsidR="00E24F88" w:rsidRDefault="00E24F88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F88" w:rsidRDefault="00E24F88" w:rsidP="00535171">
      <w:pPr>
        <w:spacing w:after="0" w:line="240" w:lineRule="auto"/>
      </w:pPr>
      <w:r>
        <w:separator/>
      </w:r>
    </w:p>
  </w:footnote>
  <w:footnote w:type="continuationSeparator" w:id="0">
    <w:p w:rsidR="00E24F88" w:rsidRDefault="00E24F88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.8pt;height:50.7pt;visibility:visible;mso-wrap-style:square" o:bullet="t">
        <v:imagedata r:id="rId1" o:title=""/>
      </v:shape>
    </w:pict>
  </w:numPicBullet>
  <w:abstractNum w:abstractNumId="0">
    <w:nsid w:val="0A2D14F9"/>
    <w:multiLevelType w:val="multilevel"/>
    <w:tmpl w:val="B53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617D3303"/>
    <w:multiLevelType w:val="multilevel"/>
    <w:tmpl w:val="78E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FE048C"/>
    <w:multiLevelType w:val="multilevel"/>
    <w:tmpl w:val="E84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2A4D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467F"/>
    <w:rsid w:val="00206B03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70155"/>
    <w:rsid w:val="0037396C"/>
    <w:rsid w:val="00376E03"/>
    <w:rsid w:val="00377E25"/>
    <w:rsid w:val="003848C9"/>
    <w:rsid w:val="003B58C9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A0D47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4F7B1E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36B9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5FA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17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0F95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6841"/>
    <w:rsid w:val="00A279C1"/>
    <w:rsid w:val="00A32DEE"/>
    <w:rsid w:val="00A33A67"/>
    <w:rsid w:val="00A373BB"/>
    <w:rsid w:val="00A43B86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1890"/>
    <w:rsid w:val="00C72D52"/>
    <w:rsid w:val="00C74B53"/>
    <w:rsid w:val="00C8531F"/>
    <w:rsid w:val="00C85A52"/>
    <w:rsid w:val="00C86120"/>
    <w:rsid w:val="00C93DDF"/>
    <w:rsid w:val="00C95821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1607C"/>
    <w:rsid w:val="00D16744"/>
    <w:rsid w:val="00D33D77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4F88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4371"/>
    <w:rsid w:val="00E754D6"/>
    <w:rsid w:val="00E80686"/>
    <w:rsid w:val="00E84B1D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17E2"/>
    <w:rsid w:val="00F90897"/>
    <w:rsid w:val="00F91CED"/>
    <w:rsid w:val="00F96C58"/>
    <w:rsid w:val="00F97E64"/>
    <w:rsid w:val="00FA12F0"/>
    <w:rsid w:val="00FA52FE"/>
    <w:rsid w:val="00FA5646"/>
    <w:rsid w:val="00FA72D1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mailto:ffbuz-u-obao@yandex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932CF-D02F-4C15-AE6C-F7791A3C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2</cp:revision>
  <cp:lastPrinted>2024-04-08T08:37:00Z</cp:lastPrinted>
  <dcterms:created xsi:type="dcterms:W3CDTF">2026-03-10T01:50:00Z</dcterms:created>
  <dcterms:modified xsi:type="dcterms:W3CDTF">2026-03-10T01:50:00Z</dcterms:modified>
</cp:coreProperties>
</file>